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151" w:rsidRPr="008F2DAD" w:rsidRDefault="00612151" w:rsidP="008F2DAD">
      <w:pPr>
        <w:pStyle w:val="BodyText"/>
        <w:ind w:left="0" w:firstLine="248"/>
        <w:jc w:val="center"/>
        <w:rPr>
          <w:b/>
          <w:sz w:val="28"/>
          <w:szCs w:val="28"/>
        </w:rPr>
      </w:pPr>
      <w:r w:rsidRPr="008F2DAD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75pt;height:747pt">
            <v:imagedata r:id="rId7" o:title="" cropbottom="1423f"/>
          </v:shape>
        </w:pict>
      </w:r>
    </w:p>
    <w:p w:rsidR="00612151" w:rsidRDefault="00612151" w:rsidP="008F2DAD">
      <w:pPr>
        <w:pStyle w:val="BodyText"/>
        <w:rPr>
          <w:b/>
          <w:sz w:val="28"/>
          <w:szCs w:val="28"/>
        </w:rPr>
      </w:pPr>
    </w:p>
    <w:p w:rsidR="00612151" w:rsidRPr="00E1611F" w:rsidRDefault="00612151" w:rsidP="00E1611F">
      <w:pPr>
        <w:pStyle w:val="BodyText"/>
        <w:jc w:val="center"/>
        <w:rPr>
          <w:b/>
          <w:sz w:val="28"/>
          <w:szCs w:val="28"/>
        </w:rPr>
      </w:pPr>
    </w:p>
    <w:p w:rsidR="00612151" w:rsidRDefault="00612151">
      <w:pPr>
        <w:pStyle w:val="BodyText"/>
        <w:ind w:left="0" w:firstLine="0"/>
        <w:jc w:val="left"/>
        <w:rPr>
          <w:sz w:val="29"/>
        </w:rPr>
      </w:pPr>
    </w:p>
    <w:p w:rsidR="00612151" w:rsidRDefault="00612151">
      <w:pPr>
        <w:pStyle w:val="BodyText"/>
        <w:ind w:left="0" w:firstLine="0"/>
        <w:jc w:val="left"/>
        <w:rPr>
          <w:sz w:val="12"/>
        </w:rPr>
      </w:pPr>
    </w:p>
    <w:p w:rsidR="00612151" w:rsidRDefault="00612151" w:rsidP="003B7731">
      <w:pPr>
        <w:pStyle w:val="Heading1"/>
        <w:numPr>
          <w:ilvl w:val="0"/>
          <w:numId w:val="7"/>
        </w:numPr>
        <w:ind w:left="0" w:firstLine="567"/>
        <w:jc w:val="center"/>
      </w:pPr>
      <w:r>
        <w:t>Организационныепринципыитребованиякорганизациипитания</w:t>
      </w:r>
    </w:p>
    <w:p w:rsidR="00612151" w:rsidRDefault="00612151" w:rsidP="003B7731">
      <w:pPr>
        <w:pStyle w:val="NoSpacing"/>
      </w:pPr>
    </w:p>
    <w:p w:rsidR="00612151" w:rsidRPr="00F775EC" w:rsidRDefault="00612151" w:rsidP="003B7731">
      <w:pPr>
        <w:pStyle w:val="NoSpacing"/>
        <w:jc w:val="center"/>
        <w:rPr>
          <w:b/>
          <w:sz w:val="24"/>
          <w:szCs w:val="24"/>
        </w:rPr>
      </w:pPr>
      <w:r w:rsidRPr="00F775EC">
        <w:rPr>
          <w:b/>
          <w:sz w:val="24"/>
          <w:szCs w:val="24"/>
        </w:rPr>
        <w:t>2.1.Способорганизациипитания</w:t>
      </w:r>
    </w:p>
    <w:p w:rsidR="00612151" w:rsidRDefault="00612151" w:rsidP="003B7731">
      <w:pPr>
        <w:pStyle w:val="ListParagraph"/>
        <w:numPr>
          <w:ilvl w:val="0"/>
          <w:numId w:val="16"/>
        </w:numPr>
        <w:ind w:left="0" w:right="17" w:firstLine="284"/>
        <w:rPr>
          <w:sz w:val="24"/>
        </w:rPr>
      </w:pPr>
      <w:r w:rsidRPr="00087683">
        <w:rPr>
          <w:sz w:val="24"/>
        </w:rPr>
        <w:t>Учреждение самостоятельно организует питание обучающихся, воспитанников. Обслуживание детей осуществляетсяштатнымиработникамиУчреждения,имеющимисоответствующуюквалификацию,прошедшимипредварительный(припоступлениина</w:t>
      </w:r>
      <w:r>
        <w:rPr>
          <w:sz w:val="24"/>
        </w:rPr>
        <w:t xml:space="preserve">работу) </w:t>
      </w:r>
      <w:r w:rsidRPr="00087683">
        <w:rPr>
          <w:sz w:val="24"/>
        </w:rPr>
        <w:t>и</w:t>
      </w:r>
      <w:r w:rsidRPr="00087683">
        <w:rPr>
          <w:sz w:val="24"/>
        </w:rPr>
        <w:tab/>
        <w:t>периодический медицинские осмотры, профессиональнуюгигиеническую подготовку иаттестацию,вакцинацию, имеющими личнуюмедицинскуюкнижкуустановленного образца.</w:t>
      </w:r>
    </w:p>
    <w:p w:rsidR="00612151" w:rsidRDefault="00612151" w:rsidP="003B7731">
      <w:pPr>
        <w:pStyle w:val="ListParagraph"/>
        <w:numPr>
          <w:ilvl w:val="0"/>
          <w:numId w:val="16"/>
        </w:numPr>
        <w:ind w:left="0" w:right="17" w:firstLine="284"/>
        <w:rPr>
          <w:sz w:val="24"/>
        </w:rPr>
      </w:pPr>
      <w:r w:rsidRPr="00087683">
        <w:rPr>
          <w:sz w:val="24"/>
        </w:rPr>
        <w:t>По вопросам организации питания Учреждение взаимодействует с родителями(законными представителями) обучающихся, воспитанников, с министерством образования Ставропольского края,территориальныморганомРоспотребнадзора.</w:t>
      </w:r>
    </w:p>
    <w:p w:rsidR="00612151" w:rsidRDefault="00612151" w:rsidP="003B7731">
      <w:pPr>
        <w:pStyle w:val="ListParagraph"/>
        <w:numPr>
          <w:ilvl w:val="0"/>
          <w:numId w:val="16"/>
        </w:numPr>
        <w:ind w:left="0" w:right="17" w:firstLine="284"/>
        <w:rPr>
          <w:sz w:val="24"/>
        </w:rPr>
      </w:pPr>
      <w:r w:rsidRPr="00087683">
        <w:rPr>
          <w:sz w:val="24"/>
        </w:rPr>
        <w:t>Для обеспечения преемственности в организации питания семьи и Учреждения,родители(законныепредставители)ежедневноинформируютсяопродуктахиблюдах,которые ребенок получил в течение дня, путём размещения согласованного руководителемУчреждения ежедневного (основного) меню с указанием наименования пищи, наименованияблюда,массы порции, калорийности порции.Вцеляхпропагандыздоровогообразажизни,принциповрациональногопитанияперсоналУчрежденияпроводитконсультационно-разъяснительнуюработусродителями (законными представителями) по вопросам правильной организации питаниядетейс учетом возрастныхпотребностейи индивидуальных особенностей.</w:t>
      </w:r>
    </w:p>
    <w:p w:rsidR="00612151" w:rsidRPr="00087683" w:rsidRDefault="00612151" w:rsidP="003B7731">
      <w:pPr>
        <w:pStyle w:val="ListParagraph"/>
        <w:numPr>
          <w:ilvl w:val="0"/>
          <w:numId w:val="16"/>
        </w:numPr>
        <w:ind w:left="0" w:right="17" w:firstLine="284"/>
        <w:rPr>
          <w:sz w:val="24"/>
        </w:rPr>
      </w:pPr>
      <w:r w:rsidRPr="00087683">
        <w:rPr>
          <w:sz w:val="24"/>
        </w:rPr>
        <w:t>Питание воспитанников организуется в соответствии с требованиями СанПиН2.3/2.4.3590-20,СП2.4.3648-20иТРТС021/2011 идругимифедеральными,региональными имуниципальными нормативнымиактами,регламентирующимиправилапредоставленияпитания.</w:t>
      </w:r>
    </w:p>
    <w:p w:rsidR="00612151" w:rsidRDefault="00612151" w:rsidP="003B7731">
      <w:pPr>
        <w:pStyle w:val="ListParagraph"/>
        <w:tabs>
          <w:tab w:val="left" w:pos="1642"/>
        </w:tabs>
        <w:ind w:left="0" w:right="17" w:firstLine="0"/>
        <w:jc w:val="left"/>
        <w:rPr>
          <w:sz w:val="24"/>
        </w:rPr>
      </w:pPr>
    </w:p>
    <w:p w:rsidR="00612151" w:rsidRDefault="00612151" w:rsidP="003B7731">
      <w:pPr>
        <w:pStyle w:val="Heading1"/>
        <w:numPr>
          <w:ilvl w:val="1"/>
          <w:numId w:val="5"/>
        </w:numPr>
        <w:tabs>
          <w:tab w:val="left" w:pos="1430"/>
        </w:tabs>
        <w:ind w:left="0"/>
        <w:jc w:val="center"/>
      </w:pPr>
      <w:r>
        <w:t>Режимпитания</w:t>
      </w:r>
    </w:p>
    <w:p w:rsidR="00612151" w:rsidRDefault="00612151" w:rsidP="003B7731">
      <w:pPr>
        <w:pStyle w:val="BodyText"/>
        <w:numPr>
          <w:ilvl w:val="2"/>
          <w:numId w:val="5"/>
        </w:numPr>
        <w:spacing w:before="240"/>
        <w:ind w:left="0" w:right="222" w:firstLine="992"/>
      </w:pPr>
      <w:r>
        <w:t>ПитаниепредоставляетсявдниработыУчреждения–спонедельникапопятницувключительно. Для приходящих обучающихся, воспитанников предусмотрено двухразовое питание: завтрак, обед. Для обучающихся, воспитанников, проживающих круглосуточно, предусмотрено шестиразовове питание: завтрак, второй завтрак, обед, полдник, ужин, второй ужин, которое осуществляется согласно утвержденным натуральным нормам для двух возрастныхкатегорий детей (от 7 лет до 11 лет; 12 лет и старше).Исключение составляет пятница в связи с отъездом детей домой. В этот день производится три приёма пищи: завтрак, второй завтрак, обед.</w:t>
      </w:r>
    </w:p>
    <w:p w:rsidR="00612151" w:rsidRPr="00343A88" w:rsidRDefault="00612151" w:rsidP="003B7731">
      <w:pPr>
        <w:pStyle w:val="BodyText"/>
        <w:spacing w:before="1"/>
        <w:ind w:left="0" w:right="160" w:firstLine="709"/>
      </w:pPr>
      <w:r>
        <w:t>Объемивыходблюдстрогосоответствуютвозрасту</w:t>
      </w:r>
      <w:r>
        <w:rPr>
          <w:spacing w:val="-4"/>
        </w:rPr>
        <w:t xml:space="preserve">обучающихся, </w:t>
      </w:r>
      <w:r>
        <w:t>воспитанников (Приложение № 9 к СанПиН 2.3/2.4.3590-20, таблица 1).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730"/>
        </w:tabs>
        <w:ind w:left="0" w:right="228" w:firstLine="707"/>
        <w:rPr>
          <w:sz w:val="24"/>
        </w:rPr>
      </w:pPr>
      <w:r>
        <w:rPr>
          <w:sz w:val="24"/>
        </w:rPr>
        <w:t>Вслучаепроведениямероприятий,связанныхсвыходомиливыездом</w:t>
      </w:r>
      <w:r>
        <w:rPr>
          <w:spacing w:val="1"/>
          <w:sz w:val="24"/>
        </w:rPr>
        <w:t xml:space="preserve">обучающихся, </w:t>
      </w:r>
      <w:r>
        <w:rPr>
          <w:sz w:val="24"/>
        </w:rPr>
        <w:t>воспитанниковиззданияУчреждения,режимпредоставленияпитанияпереводитсянаспециальныйграфик,утверждаемый приказом</w:t>
      </w:r>
      <w:r>
        <w:rPr>
          <w:spacing w:val="-5"/>
          <w:sz w:val="24"/>
        </w:rPr>
        <w:t>руководителя</w:t>
      </w:r>
      <w:r>
        <w:rPr>
          <w:sz w:val="24"/>
        </w:rPr>
        <w:t>Учреждения.</w:t>
      </w:r>
    </w:p>
    <w:p w:rsidR="00612151" w:rsidRPr="00C50151" w:rsidRDefault="00612151" w:rsidP="003B7731">
      <w:pPr>
        <w:tabs>
          <w:tab w:val="left" w:pos="1730"/>
        </w:tabs>
        <w:ind w:right="228"/>
        <w:rPr>
          <w:sz w:val="24"/>
        </w:rPr>
      </w:pPr>
    </w:p>
    <w:p w:rsidR="00612151" w:rsidRDefault="00612151" w:rsidP="003B7731">
      <w:pPr>
        <w:pStyle w:val="Heading1"/>
        <w:numPr>
          <w:ilvl w:val="1"/>
          <w:numId w:val="5"/>
        </w:numPr>
        <w:tabs>
          <w:tab w:val="left" w:pos="1430"/>
        </w:tabs>
        <w:ind w:left="0"/>
        <w:jc w:val="center"/>
      </w:pPr>
      <w:r>
        <w:t>Порядокпредоставленияприемовпищи ипитьевойводывоспитанникам</w:t>
      </w:r>
    </w:p>
    <w:p w:rsidR="00612151" w:rsidRDefault="00612151" w:rsidP="003B7731">
      <w:pPr>
        <w:pStyle w:val="Heading1"/>
        <w:tabs>
          <w:tab w:val="left" w:pos="1430"/>
        </w:tabs>
        <w:ind w:left="0" w:firstLine="0"/>
        <w:jc w:val="left"/>
      </w:pP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10"/>
        </w:tabs>
        <w:ind w:left="0"/>
        <w:jc w:val="center"/>
        <w:rPr>
          <w:b/>
          <w:sz w:val="24"/>
        </w:rPr>
      </w:pPr>
      <w:r>
        <w:rPr>
          <w:b/>
          <w:sz w:val="24"/>
        </w:rPr>
        <w:t>Обязательныеприемыпищи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142"/>
        </w:tabs>
        <w:ind w:left="0" w:right="220" w:firstLine="707"/>
        <w:rPr>
          <w:sz w:val="24"/>
        </w:rPr>
      </w:pPr>
      <w:r>
        <w:rPr>
          <w:sz w:val="24"/>
        </w:rPr>
        <w:t>Всем обучающимся, воспитанникам предоставляется необходимое количество обязательныхприемовпищивзависимостиотпродолжительностинахождениявоспитанникавУчреждении. Кратность приемов определяется по нормам, установленным приложением 12 кСанПиН2.3/2.4.3590-20.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142"/>
        </w:tabs>
        <w:spacing w:before="1"/>
        <w:ind w:left="0" w:right="221" w:firstLine="709"/>
        <w:rPr>
          <w:sz w:val="24"/>
        </w:rPr>
      </w:pPr>
      <w:r>
        <w:rPr>
          <w:sz w:val="24"/>
        </w:rPr>
        <w:t>Питание воспитанников осуществляется посредством реализации основного(организованного) меню, дополнительного питания (в исключительных случаях) с учетомтребований,содержащихся вприложениях6-13к СанПиН2.3/2.4.3590-20.</w:t>
      </w:r>
    </w:p>
    <w:p w:rsidR="00612151" w:rsidRDefault="00612151" w:rsidP="003B7731">
      <w:pPr>
        <w:pStyle w:val="BodyText"/>
        <w:ind w:left="0" w:right="234"/>
      </w:pPr>
      <w:r>
        <w:t>В Учреждении исключение горячего питания из меню, а также замена его буфетнойпродукцией,недопускаются.</w:t>
      </w:r>
    </w:p>
    <w:p w:rsidR="00612151" w:rsidRPr="00936909" w:rsidRDefault="00612151" w:rsidP="003B7731">
      <w:pPr>
        <w:pStyle w:val="ListParagraph"/>
        <w:numPr>
          <w:ilvl w:val="3"/>
          <w:numId w:val="5"/>
        </w:numPr>
        <w:tabs>
          <w:tab w:val="left" w:pos="1731"/>
        </w:tabs>
        <w:ind w:left="0" w:right="219" w:firstLine="549"/>
        <w:rPr>
          <w:sz w:val="24"/>
        </w:rPr>
      </w:pPr>
      <w:r>
        <w:rPr>
          <w:sz w:val="24"/>
        </w:rPr>
        <w:t xml:space="preserve">В Учрежденииразрабатывается иутверждаетсяруководителем Учрежденияпримерное </w:t>
      </w:r>
      <w:r w:rsidRPr="00766B35">
        <w:rPr>
          <w:b/>
          <w:sz w:val="24"/>
        </w:rPr>
        <w:t>двухнедельное</w:t>
      </w:r>
      <w:r>
        <w:rPr>
          <w:sz w:val="24"/>
        </w:rPr>
        <w:t xml:space="preserve"> меню для каждой возрастной группы детей,  составленныесучетомрежима организации</w:t>
      </w:r>
      <w:r>
        <w:rPr>
          <w:spacing w:val="1"/>
          <w:sz w:val="24"/>
        </w:rPr>
        <w:t xml:space="preserve">, </w:t>
      </w:r>
      <w:r>
        <w:rPr>
          <w:sz w:val="24"/>
        </w:rPr>
        <w:t>рекомендуемыхсреднесуточныхнормпитаниядлявозрастныхкатегорийдетейирекомендуемогообразцаприведенноговприложении8 кСанПиН2.3/2.4.3590-20.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142"/>
        </w:tabs>
        <w:ind w:left="0" w:right="222" w:firstLine="851"/>
        <w:rPr>
          <w:sz w:val="24"/>
        </w:rPr>
      </w:pPr>
      <w:r>
        <w:rPr>
          <w:sz w:val="24"/>
        </w:rPr>
        <w:t>Наоснованииутвержденного</w:t>
      </w:r>
      <w:r w:rsidRPr="0006781F">
        <w:rPr>
          <w:b/>
          <w:sz w:val="24"/>
        </w:rPr>
        <w:t>двухнедельного</w:t>
      </w:r>
      <w:r>
        <w:rPr>
          <w:spacing w:val="1"/>
          <w:sz w:val="24"/>
        </w:rPr>
        <w:t xml:space="preserve">перспективного </w:t>
      </w:r>
      <w:r>
        <w:rPr>
          <w:sz w:val="24"/>
        </w:rPr>
        <w:t>менювУчреждении ежедневно составляется меню-требование установленного образца с указаниемвыхода блюд для воспитанников каждой возрастной группы. Объем блюд определяется всоответствиисСанПиН2.3/2.4.3590-20.</w:t>
      </w:r>
    </w:p>
    <w:p w:rsidR="00612151" w:rsidRDefault="00612151" w:rsidP="003B7731">
      <w:pPr>
        <w:pStyle w:val="BodyText"/>
        <w:ind w:left="0" w:right="223" w:firstLine="265"/>
      </w:pPr>
      <w:r>
        <w:t>Дляприготовленияпищинапищеблокеменю-требованиеявляетсяосновнымдокументом(</w:t>
      </w:r>
      <w:r w:rsidRPr="006A4EC7">
        <w:rPr>
          <w:b/>
        </w:rPr>
        <w:t>форма0504202 по ОКУД</w:t>
      </w:r>
      <w:r>
        <w:t>).</w:t>
      </w:r>
    </w:p>
    <w:p w:rsidR="00612151" w:rsidRDefault="00612151" w:rsidP="003B7731">
      <w:pPr>
        <w:pStyle w:val="BodyText"/>
        <w:ind w:left="0" w:firstLine="0"/>
      </w:pPr>
      <w:r>
        <w:t>Питаниедетейосуществляетсявсоответствиисутвержденнымменю.</w:t>
      </w:r>
    </w:p>
    <w:p w:rsidR="00612151" w:rsidRDefault="00612151" w:rsidP="003B7731">
      <w:pPr>
        <w:pStyle w:val="BodyText"/>
        <w:ind w:left="0" w:right="218" w:firstLine="426"/>
      </w:pPr>
      <w:r>
        <w:t>Приотсутствиикаких-либопродуктовдопускаетсязаменаодноговидапищевойпродукции,блюдикулинарныхизделийнаиныевидыпищевойпродукции,блюдикулинарных изделий в соответствии с таблицей замены пищевой продукции с учетом еепищевойценностистаблицейзаменыпищевойпродукции,предусмотреннойСанПиН2.3/2.4.3590-20(приложение№11).</w:t>
      </w:r>
    </w:p>
    <w:p w:rsidR="00612151" w:rsidRDefault="00612151" w:rsidP="003B7731">
      <w:pPr>
        <w:pStyle w:val="BodyText"/>
        <w:spacing w:before="1"/>
        <w:ind w:left="0" w:right="220" w:firstLine="567"/>
      </w:pPr>
      <w:r>
        <w:t>При необходимости внесения изменения в меню по причине несвоевременного завозапродуктов или их недоброкачественности кладовщиком составляется докладная с указаниемпричины.Наоснованиидокладнойинженер-технолог вноситизменениявменю-требованиеизаверяетсяподписьюруководителяУчреждения.</w:t>
      </w:r>
    </w:p>
    <w:p w:rsidR="00612151" w:rsidRDefault="00612151" w:rsidP="003B7731">
      <w:pPr>
        <w:pStyle w:val="BodyText"/>
        <w:ind w:left="0" w:right="225" w:firstLine="426"/>
      </w:pPr>
      <w:r>
        <w:t>Вносить изменения в утвержденное меню-требование без согласования с руководителем Учреждениязапрещается.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1790"/>
        </w:tabs>
        <w:ind w:left="0" w:firstLine="851"/>
        <w:rPr>
          <w:sz w:val="24"/>
        </w:rPr>
      </w:pPr>
      <w:r>
        <w:rPr>
          <w:sz w:val="24"/>
        </w:rPr>
        <w:t>Накаждоеблюдо разрабатываетсятехнологическаякарта.</w:t>
      </w:r>
    </w:p>
    <w:p w:rsidR="00612151" w:rsidRDefault="00612151" w:rsidP="003B7731">
      <w:pPr>
        <w:pStyle w:val="BodyText"/>
        <w:ind w:left="0" w:right="227" w:firstLine="567"/>
      </w:pPr>
      <w:r>
        <w:t>Производствоготовыхблюдосуществляетсявсоответствиистехнологическимикартами,вкоторыхдолжнабытьотраженарецептураитехнологияприготавливаемыхблюдикулинарныхизделий.</w:t>
      </w:r>
    </w:p>
    <w:p w:rsidR="00612151" w:rsidRPr="00D30764" w:rsidRDefault="00612151" w:rsidP="003B7731">
      <w:pPr>
        <w:pStyle w:val="ListParagraph"/>
        <w:numPr>
          <w:ilvl w:val="3"/>
          <w:numId w:val="5"/>
        </w:numPr>
        <w:tabs>
          <w:tab w:val="left" w:pos="1793"/>
        </w:tabs>
        <w:spacing w:before="1"/>
        <w:ind w:left="0" w:right="219" w:firstLine="707"/>
        <w:rPr>
          <w:sz w:val="24"/>
        </w:rPr>
      </w:pPr>
      <w:r w:rsidRPr="00D30764">
        <w:rPr>
          <w:sz w:val="24"/>
        </w:rPr>
        <w:t>Для дополнительного обогащения рациона питания детей микронутриентами вэндемичныхпонедостаткуотдельныхмикроэлементоввменюиспользуетсяспециализированнаяпищеваяпродукцияпромышленноговыпуска,обогащенныевитаминамиимикроэлементами,атакжевитаминизированныенапиткипромышленноговыпуска.Витаминныенапитки(С-витаминизациятретьихблюд(заисключениемсока))готовятся в соответствии с прилагаемыми инструкциями непосредственно перед раздачей.Заменавитаминизацииблюдвыдачейдетямполивитаминных препаратовнедопускается.</w:t>
      </w:r>
    </w:p>
    <w:p w:rsidR="00612151" w:rsidRPr="00D30764" w:rsidRDefault="00612151" w:rsidP="003B7731">
      <w:pPr>
        <w:pStyle w:val="BodyText"/>
        <w:ind w:left="0" w:right="224"/>
      </w:pPr>
      <w:r w:rsidRPr="00D30764">
        <w:t>ВцеляхпрофилактикийододефицитныхсостоянийудетейвУчреждениииспользуетсясольповареннаяпищеваяйодированнаяприприготовленииблюдикулинарных изделий.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0"/>
        </w:tabs>
        <w:ind w:left="0" w:right="225" w:firstLine="709"/>
        <w:rPr>
          <w:sz w:val="24"/>
        </w:rPr>
      </w:pPr>
      <w:r>
        <w:rPr>
          <w:sz w:val="24"/>
        </w:rPr>
        <w:t>Объемприготовленнойпищидолженсоответствоватьколичествувоспитанников и объему разовых порций; пища подается теплой - температура первых ивторых блюд от 50 до 60°.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0"/>
        </w:tabs>
        <w:spacing w:before="1"/>
        <w:ind w:left="0" w:right="225" w:firstLine="707"/>
        <w:rPr>
          <w:sz w:val="24"/>
        </w:rPr>
      </w:pPr>
      <w:r>
        <w:rPr>
          <w:sz w:val="24"/>
        </w:rPr>
        <w:t>Время приема пищи воспитанниками определяется локальным нормативнымдокументомсучетомнорм,установленныхвтаблице4приложения10кСанПиН2.3/2.4.3590-20.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0"/>
        </w:tabs>
        <w:ind w:left="0" w:right="222" w:firstLine="567"/>
        <w:rPr>
          <w:sz w:val="24"/>
        </w:rPr>
      </w:pPr>
      <w:r>
        <w:rPr>
          <w:sz w:val="24"/>
        </w:rPr>
        <w:t>Пищаспищеблокавыдаетсятолькопослеснятияпробыбракеражнойкомиссией и записи в журнале бракеража готовой пищевой продукции, при этом в журналеотмечаетсярезультаторганолептическойоценки качествакаждого блюда.</w:t>
      </w:r>
    </w:p>
    <w:p w:rsidR="00612151" w:rsidRDefault="00612151" w:rsidP="003B7731">
      <w:pPr>
        <w:pStyle w:val="BodyText"/>
        <w:ind w:left="0" w:right="224"/>
      </w:pPr>
      <w:r>
        <w:t>Принарушениитехнологииприготовленияпищи,атакжевслучаенеготовностиблюдодопускаютквыдачетолькопослеустранениявыявленныхкулинарныхнедостатков.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0"/>
        </w:tabs>
        <w:ind w:left="0" w:right="220" w:firstLine="709"/>
        <w:rPr>
          <w:sz w:val="24"/>
        </w:rPr>
      </w:pPr>
      <w:r>
        <w:rPr>
          <w:sz w:val="24"/>
        </w:rPr>
        <w:t>В целях контроля за качеством и безопасностью приготовленной пищевойпродукциинапищеблокеежедневноотбираетсясуточнаяпроба</w:t>
      </w:r>
      <w:r>
        <w:rPr>
          <w:spacing w:val="1"/>
          <w:sz w:val="24"/>
        </w:rPr>
        <w:t>от каждой партии приготовленной пищевой продукции.</w:t>
      </w:r>
      <w:r>
        <w:rPr>
          <w:sz w:val="24"/>
        </w:rPr>
        <w:t>Накаждойемкостиуказываетсядатаивид готовойпродукции.</w:t>
      </w:r>
    </w:p>
    <w:p w:rsidR="00612151" w:rsidRDefault="00612151" w:rsidP="003B7731">
      <w:pPr>
        <w:jc w:val="both"/>
        <w:rPr>
          <w:sz w:val="24"/>
        </w:rPr>
        <w:sectPr w:rsidR="00612151" w:rsidSect="003B7731">
          <w:headerReference w:type="default" r:id="rId8"/>
          <w:footerReference w:type="default" r:id="rId9"/>
          <w:pgSz w:w="11910" w:h="16840"/>
          <w:pgMar w:top="980" w:right="570" w:bottom="278" w:left="1400" w:header="717" w:footer="0" w:gutter="0"/>
          <w:cols w:space="720"/>
        </w:sectPr>
      </w:pPr>
    </w:p>
    <w:p w:rsidR="00612151" w:rsidRDefault="00612151" w:rsidP="003B7731">
      <w:pPr>
        <w:pStyle w:val="BodyText"/>
        <w:spacing w:before="2"/>
        <w:ind w:left="0" w:firstLine="0"/>
        <w:jc w:val="left"/>
        <w:rPr>
          <w:sz w:val="16"/>
        </w:rPr>
      </w:pPr>
    </w:p>
    <w:p w:rsidR="00612151" w:rsidRDefault="00612151" w:rsidP="003B7731">
      <w:pPr>
        <w:pStyle w:val="BodyText"/>
        <w:spacing w:before="90"/>
        <w:ind w:left="0" w:right="221"/>
      </w:pPr>
      <w:r>
        <w:t>Отбор суточной пробы осуществляется назначенным ответственным работникомпищеблока в специально выделенные обеззараженные и промаркированные емкости (плотнозакрывающиеся)-отдельно каждоеблюдои (или) кулинарноеизделие.</w:t>
      </w:r>
    </w:p>
    <w:p w:rsidR="00612151" w:rsidRDefault="00612151" w:rsidP="003B7731">
      <w:pPr>
        <w:pStyle w:val="BodyText"/>
        <w:ind w:left="0" w:right="221"/>
      </w:pPr>
      <w:r>
        <w:t xml:space="preserve">Холодные закуски, первые блюда, гарниры и напитки (третьи блюда) отбираются вколичестве не менее </w:t>
      </w:r>
      <w:smartTag w:uri="urn:schemas-microsoft-com:office:smarttags" w:element="metricconverter">
        <w:smartTagPr>
          <w:attr w:name="ProductID" w:val="100 г"/>
        </w:smartTagPr>
        <w:r>
          <w:t>100 г</w:t>
        </w:r>
      </w:smartTag>
      <w:r>
        <w:t>. Порционные блюда, биточки, котлеты, сырники, оладьи, колбаса,бутербродыдолжны оставляться поштучно,целиком(вобъемеоднойпорции).</w:t>
      </w:r>
    </w:p>
    <w:p w:rsidR="00612151" w:rsidRDefault="00612151" w:rsidP="003B7731">
      <w:pPr>
        <w:pStyle w:val="BodyText"/>
        <w:ind w:left="0" w:right="229"/>
      </w:pPr>
      <w:r>
        <w:t xml:space="preserve">Суточныепробыхранятсянеменее48часоввспециальноотведенномвхолодильникеместе/холодильникепритемпературеот+2°Сдо +6°С 9 (п. 8.1.10 </w:t>
      </w:r>
      <w:r w:rsidRPr="006117C4">
        <w:t>СанПиН 2.3/2.4.3590-20</w:t>
      </w:r>
      <w:r>
        <w:t>).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0"/>
        </w:tabs>
        <w:ind w:left="0" w:right="223" w:firstLine="709"/>
        <w:rPr>
          <w:sz w:val="24"/>
        </w:rPr>
      </w:pPr>
      <w:r>
        <w:rPr>
          <w:sz w:val="24"/>
        </w:rPr>
        <w:t>Отпускприемовпищиосуществляетсяпоколичествуприсутствующихвоспитанников. Вес порционных блюд должен соответствовать выходу блюд, указанному вменю-раскладке.</w:t>
      </w:r>
    </w:p>
    <w:p w:rsidR="00612151" w:rsidRPr="006117C4" w:rsidRDefault="00612151" w:rsidP="003B7731">
      <w:pPr>
        <w:pStyle w:val="ListParagraph"/>
        <w:numPr>
          <w:ilvl w:val="3"/>
          <w:numId w:val="5"/>
        </w:numPr>
        <w:tabs>
          <w:tab w:val="left" w:pos="2007"/>
        </w:tabs>
        <w:spacing w:before="1"/>
        <w:ind w:left="0" w:right="227" w:firstLine="707"/>
      </w:pPr>
      <w:r>
        <w:rPr>
          <w:sz w:val="24"/>
        </w:rPr>
        <w:t xml:space="preserve">Выдача готовойпродукцииспищеблокаосуществляетсяповарами только в специальной одежде. </w:t>
      </w:r>
    </w:p>
    <w:p w:rsidR="00612151" w:rsidRDefault="00612151" w:rsidP="003B7731">
      <w:pPr>
        <w:pStyle w:val="ListParagraph"/>
        <w:tabs>
          <w:tab w:val="left" w:pos="2007"/>
        </w:tabs>
        <w:spacing w:before="1"/>
        <w:ind w:left="0" w:right="227" w:firstLine="725"/>
      </w:pPr>
      <w:r w:rsidRPr="006117C4">
        <w:rPr>
          <w:sz w:val="24"/>
          <w:szCs w:val="24"/>
        </w:rPr>
        <w:t>ПривлекатьвоспитанниковУчреждениякполучениюпищиизпищеблокакатегорическизапрещается.</w:t>
      </w:r>
    </w:p>
    <w:p w:rsidR="00612151" w:rsidRDefault="00612151" w:rsidP="003B7731">
      <w:pPr>
        <w:pStyle w:val="ListParagraph"/>
        <w:numPr>
          <w:ilvl w:val="3"/>
          <w:numId w:val="5"/>
        </w:numPr>
        <w:ind w:left="0" w:right="87" w:firstLine="709"/>
        <w:rPr>
          <w:sz w:val="24"/>
        </w:rPr>
      </w:pPr>
      <w:r>
        <w:rPr>
          <w:sz w:val="24"/>
        </w:rPr>
        <w:t xml:space="preserve">Перед раздачей пищи детям </w:t>
      </w:r>
      <w:r w:rsidRPr="003B06D0">
        <w:rPr>
          <w:sz w:val="24"/>
        </w:rPr>
        <w:t>воспитатель, ответственный за питание детей,</w:t>
      </w:r>
      <w:r>
        <w:rPr>
          <w:sz w:val="24"/>
        </w:rPr>
        <w:t>обязан:промыть столы горячей водойсмылом;</w:t>
      </w:r>
    </w:p>
    <w:p w:rsidR="00612151" w:rsidRDefault="00612151" w:rsidP="003B7731">
      <w:pPr>
        <w:pStyle w:val="BodyText"/>
        <w:ind w:left="0" w:firstLine="0"/>
      </w:pPr>
      <w:r>
        <w:t>тщательновымыть руки;</w:t>
      </w:r>
    </w:p>
    <w:p w:rsidR="00612151" w:rsidRDefault="00612151" w:rsidP="003B7731">
      <w:pPr>
        <w:pStyle w:val="BodyText"/>
        <w:ind w:left="0" w:right="2924" w:firstLine="0"/>
      </w:pPr>
      <w:r>
        <w:t>проветритьпомещение;</w:t>
      </w:r>
    </w:p>
    <w:p w:rsidR="00612151" w:rsidRDefault="00612151" w:rsidP="003B7731">
      <w:pPr>
        <w:pStyle w:val="BodyText"/>
        <w:ind w:left="0" w:right="2924" w:firstLine="0"/>
      </w:pPr>
      <w:r>
        <w:t>надеть специальную одежду для получения и раздачи пищи;</w:t>
      </w:r>
    </w:p>
    <w:p w:rsidR="00612151" w:rsidRDefault="00612151" w:rsidP="003B7731">
      <w:pPr>
        <w:pStyle w:val="BodyText"/>
        <w:ind w:left="0" w:right="2924" w:firstLine="0"/>
      </w:pPr>
      <w:r>
        <w:t>сервировать столы в соответствии с приёмом пищи.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1910"/>
        </w:tabs>
        <w:spacing w:before="1"/>
        <w:ind w:left="0" w:right="624" w:firstLine="708"/>
        <w:jc w:val="left"/>
        <w:rPr>
          <w:sz w:val="24"/>
        </w:rPr>
      </w:pPr>
      <w:r>
        <w:rPr>
          <w:sz w:val="24"/>
        </w:rPr>
        <w:t>Подача блюд и прием пищи в обед осуществляется в следующем порядке:во время сервировки столов на столы ставятся хлебные тарелки с хлебом;разливается IIIблюдо;</w:t>
      </w:r>
    </w:p>
    <w:p w:rsidR="00612151" w:rsidRPr="003C65E7" w:rsidRDefault="00612151" w:rsidP="003B7731">
      <w:pPr>
        <w:pStyle w:val="BodyText"/>
        <w:ind w:left="0" w:firstLine="0"/>
        <w:jc w:val="left"/>
      </w:pPr>
      <w:r>
        <w:t xml:space="preserve">подаетсяIблюдо и </w:t>
      </w:r>
      <w:r>
        <w:rPr>
          <w:lang w:val="en-US"/>
        </w:rPr>
        <w:t>II</w:t>
      </w:r>
      <w:r>
        <w:t>блюдо;</w:t>
      </w:r>
    </w:p>
    <w:p w:rsidR="00612151" w:rsidRDefault="00612151" w:rsidP="003B7731">
      <w:pPr>
        <w:pStyle w:val="BodyText"/>
        <w:ind w:left="0" w:firstLine="0"/>
        <w:jc w:val="left"/>
      </w:pPr>
      <w:r>
        <w:t xml:space="preserve">детирассаживаютсязастолыиначинаютприемпищи с </w:t>
      </w:r>
      <w:r>
        <w:rPr>
          <w:lang w:val="en-US"/>
        </w:rPr>
        <w:t>I</w:t>
      </w:r>
      <w:r>
        <w:t>блюда;</w:t>
      </w:r>
    </w:p>
    <w:p w:rsidR="00612151" w:rsidRPr="003C65E7" w:rsidRDefault="00612151" w:rsidP="003B7731">
      <w:pPr>
        <w:pStyle w:val="BodyText"/>
        <w:ind w:left="0" w:firstLine="0"/>
        <w:jc w:val="left"/>
      </w:pPr>
      <w:r>
        <w:t xml:space="preserve">по окончании приёма </w:t>
      </w:r>
      <w:r>
        <w:rPr>
          <w:lang w:val="en-US"/>
        </w:rPr>
        <w:t>I</w:t>
      </w:r>
      <w:r>
        <w:t xml:space="preserve"> блюда дети приступают к приёму </w:t>
      </w:r>
      <w:r>
        <w:rPr>
          <w:lang w:val="en-US"/>
        </w:rPr>
        <w:t>II</w:t>
      </w:r>
      <w:r>
        <w:t>блюда;</w:t>
      </w:r>
    </w:p>
    <w:p w:rsidR="00612151" w:rsidRDefault="00612151" w:rsidP="003B7731">
      <w:pPr>
        <w:pStyle w:val="BodyText"/>
        <w:ind w:left="0" w:firstLine="0"/>
        <w:jc w:val="left"/>
      </w:pPr>
      <w:r>
        <w:t>приемпищизаканчиваетсяприемомIIIблюда.</w:t>
      </w:r>
    </w:p>
    <w:p w:rsidR="00612151" w:rsidRDefault="00612151" w:rsidP="003B7731">
      <w:pPr>
        <w:pStyle w:val="BodyText"/>
        <w:ind w:left="0" w:right="229" w:firstLine="709"/>
      </w:pPr>
      <w:r>
        <w:t>2.3.1.15.Обучающихся, воспитанников,укоторых</w:t>
      </w:r>
      <w:r>
        <w:rPr>
          <w:spacing w:val="1"/>
        </w:rPr>
        <w:t xml:space="preserve">в медицинском заключении установлено сопровождение тьютором, и затруднён или </w:t>
      </w:r>
      <w:r>
        <w:t>несформированнавыксамостоятельногоприемапищи, докармливает тьютор.</w:t>
      </w:r>
    </w:p>
    <w:p w:rsidR="00612151" w:rsidRDefault="00612151" w:rsidP="003B7731">
      <w:pPr>
        <w:pStyle w:val="BodyText"/>
        <w:ind w:left="0" w:right="229"/>
      </w:pPr>
      <w:r>
        <w:t>2.3.1.16.Работапоорганизациипитаниядетейвгруппахосуществляетсяподруководством воспитателей, классных руководителей и заключается:</w:t>
      </w:r>
    </w:p>
    <w:p w:rsidR="00612151" w:rsidRDefault="00612151" w:rsidP="003B7731">
      <w:pPr>
        <w:pStyle w:val="BodyText"/>
        <w:ind w:left="0" w:firstLine="0"/>
      </w:pPr>
      <w:r>
        <w:t>всозданиибезопасныхусловийприподготовкеивовремяприемапищи;</w:t>
      </w:r>
    </w:p>
    <w:p w:rsidR="00612151" w:rsidRDefault="00612151" w:rsidP="003B7731">
      <w:pPr>
        <w:pStyle w:val="BodyText"/>
        <w:ind w:left="0" w:firstLine="0"/>
      </w:pPr>
      <w:r>
        <w:t>вформированиикультурно-гигиеническихнавыковвовремяприемапищи.</w:t>
      </w:r>
    </w:p>
    <w:p w:rsidR="00612151" w:rsidRDefault="00612151" w:rsidP="003B7731">
      <w:pPr>
        <w:pStyle w:val="BodyText"/>
        <w:ind w:left="0" w:firstLine="0"/>
      </w:pPr>
    </w:p>
    <w:p w:rsidR="00612151" w:rsidRPr="0033331B" w:rsidRDefault="00612151" w:rsidP="003B7731">
      <w:pPr>
        <w:pStyle w:val="Heading1"/>
        <w:numPr>
          <w:ilvl w:val="2"/>
          <w:numId w:val="5"/>
        </w:numPr>
        <w:tabs>
          <w:tab w:val="left" w:pos="1610"/>
        </w:tabs>
        <w:ind w:left="0"/>
        <w:jc w:val="center"/>
      </w:pPr>
      <w:r>
        <w:t>Питьевойрежим</w:t>
      </w:r>
    </w:p>
    <w:p w:rsidR="00612151" w:rsidRDefault="00612151" w:rsidP="003B7731">
      <w:pPr>
        <w:pStyle w:val="Heading1"/>
        <w:tabs>
          <w:tab w:val="left" w:pos="1610"/>
        </w:tabs>
        <w:ind w:left="0"/>
        <w:jc w:val="left"/>
      </w:pP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1877"/>
        </w:tabs>
        <w:ind w:left="0" w:right="224" w:firstLine="425"/>
        <w:rPr>
          <w:sz w:val="24"/>
        </w:rPr>
      </w:pPr>
      <w:r>
        <w:rPr>
          <w:sz w:val="24"/>
        </w:rPr>
        <w:t>Приорганизациипитьевогорежимасоблюдаютсяправилаинормативы,установленные</w:t>
      </w:r>
      <w:r w:rsidRPr="0033331B">
        <w:rPr>
          <w:sz w:val="24"/>
        </w:rPr>
        <w:t>СанПиН 2.3/2.4.3590-20</w:t>
      </w:r>
      <w:r>
        <w:rPr>
          <w:sz w:val="24"/>
        </w:rPr>
        <w:t>.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1790"/>
        </w:tabs>
        <w:ind w:left="0" w:right="229" w:firstLine="425"/>
        <w:rPr>
          <w:sz w:val="24"/>
        </w:rPr>
      </w:pPr>
      <w:r>
        <w:rPr>
          <w:sz w:val="24"/>
        </w:rPr>
        <w:t>Питьевойрежимвоспитанниковобеспечиваетсяпосредством установки стационарных питьевых фонтанчиков, устройств для выдачи воды, выдачи упакованной питьевой воды или с использованием кипяченойводой питьевой воды  (п.п.8.4.2., 8.4.3.</w:t>
      </w:r>
      <w:r w:rsidRPr="0033331B">
        <w:rPr>
          <w:sz w:val="24"/>
        </w:rPr>
        <w:t>СанПиН 2.3/2.4.3590-20</w:t>
      </w:r>
      <w:r>
        <w:rPr>
          <w:sz w:val="24"/>
        </w:rPr>
        <w:t>)</w:t>
      </w:r>
    </w:p>
    <w:p w:rsidR="00612151" w:rsidRDefault="00612151" w:rsidP="003B7731">
      <w:pPr>
        <w:pStyle w:val="ListParagraph"/>
        <w:numPr>
          <w:ilvl w:val="3"/>
          <w:numId w:val="5"/>
        </w:numPr>
        <w:tabs>
          <w:tab w:val="left" w:pos="1821"/>
        </w:tabs>
        <w:ind w:left="0" w:right="232" w:firstLine="425"/>
        <w:rPr>
          <w:sz w:val="24"/>
        </w:rPr>
      </w:pPr>
      <w:r>
        <w:rPr>
          <w:sz w:val="24"/>
        </w:rPr>
        <w:t>Свободныйдоступкпитьевойводеобеспечиваетсявтечениевсеговременипребыванияобучающихся, воспитанников в Учреждении.</w:t>
      </w:r>
    </w:p>
    <w:p w:rsidR="00612151" w:rsidRPr="0033331B" w:rsidRDefault="00612151" w:rsidP="003B7731">
      <w:pPr>
        <w:pStyle w:val="Heading1"/>
        <w:numPr>
          <w:ilvl w:val="3"/>
          <w:numId w:val="5"/>
        </w:numPr>
        <w:tabs>
          <w:tab w:val="left" w:pos="1610"/>
        </w:tabs>
        <w:ind w:left="0" w:right="229" w:firstLine="425"/>
        <w:rPr>
          <w:b w:val="0"/>
        </w:rPr>
      </w:pPr>
      <w:r w:rsidRPr="0033331B">
        <w:rPr>
          <w:b w:val="0"/>
        </w:rPr>
        <w:t>Чаша фонтанчика должна ежедневно обрабатываться с применением моющих и дезинфицирующих средств.</w:t>
      </w:r>
    </w:p>
    <w:p w:rsidR="00612151" w:rsidRPr="0033331B" w:rsidRDefault="00612151" w:rsidP="003B7731">
      <w:pPr>
        <w:pStyle w:val="Heading1"/>
        <w:numPr>
          <w:ilvl w:val="3"/>
          <w:numId w:val="5"/>
        </w:numPr>
        <w:tabs>
          <w:tab w:val="left" w:pos="567"/>
        </w:tabs>
        <w:ind w:left="0" w:right="160" w:firstLine="251"/>
        <w:rPr>
          <w:b w:val="0"/>
        </w:rPr>
      </w:pPr>
      <w:r w:rsidRPr="0033331B">
        <w:rPr>
          <w:b w:val="0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воды (кулеров),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 контейнеров - для сбора использованной посуды одноразового применения.</w:t>
      </w:r>
    </w:p>
    <w:p w:rsidR="00612151" w:rsidRDefault="00612151" w:rsidP="003B7731">
      <w:pPr>
        <w:pStyle w:val="Heading1"/>
        <w:ind w:left="0" w:firstLine="443"/>
        <w:rPr>
          <w:b w:val="0"/>
        </w:rPr>
      </w:pPr>
      <w:r w:rsidRPr="0033331B">
        <w:rPr>
          <w:b w:val="0"/>
        </w:rPr>
        <w:t>Упакованная (бутилированная) питьевая вода допускается к выдаче детям при наличии документов, подтверждающих её происхождение, безопасность и качество, соответствие упакованной питьевой</w:t>
      </w:r>
      <w:r>
        <w:rPr>
          <w:b w:val="0"/>
        </w:rPr>
        <w:t xml:space="preserve"> воды обязательным требованиям.</w:t>
      </w:r>
    </w:p>
    <w:p w:rsidR="00612151" w:rsidRDefault="00612151" w:rsidP="003B7731">
      <w:pPr>
        <w:pStyle w:val="BodyText"/>
        <w:spacing w:before="2"/>
        <w:ind w:left="0" w:firstLine="0"/>
        <w:jc w:val="left"/>
        <w:rPr>
          <w:sz w:val="16"/>
        </w:rPr>
      </w:pPr>
    </w:p>
    <w:p w:rsidR="00612151" w:rsidRDefault="00612151" w:rsidP="003B7731">
      <w:pPr>
        <w:pStyle w:val="Heading1"/>
        <w:numPr>
          <w:ilvl w:val="1"/>
          <w:numId w:val="5"/>
        </w:numPr>
        <w:tabs>
          <w:tab w:val="left" w:pos="1430"/>
        </w:tabs>
        <w:spacing w:before="90"/>
        <w:ind w:left="0"/>
        <w:jc w:val="center"/>
      </w:pPr>
      <w:r>
        <w:t>Условияорганизациипитания</w:t>
      </w:r>
    </w:p>
    <w:p w:rsidR="00612151" w:rsidRPr="00A95098" w:rsidRDefault="00612151" w:rsidP="003B7731">
      <w:pPr>
        <w:pStyle w:val="ListParagraph"/>
        <w:numPr>
          <w:ilvl w:val="2"/>
          <w:numId w:val="5"/>
        </w:numPr>
        <w:tabs>
          <w:tab w:val="left" w:pos="1740"/>
        </w:tabs>
        <w:ind w:left="0" w:right="229" w:firstLine="707"/>
        <w:rPr>
          <w:sz w:val="24"/>
        </w:rPr>
      </w:pPr>
      <w:r w:rsidRPr="00A95098">
        <w:rPr>
          <w:sz w:val="24"/>
        </w:rPr>
        <w:t>Закупка</w:t>
      </w:r>
      <w:r>
        <w:rPr>
          <w:sz w:val="24"/>
        </w:rPr>
        <w:t>пищевой</w:t>
      </w:r>
      <w:r w:rsidRPr="00A95098">
        <w:rPr>
          <w:sz w:val="24"/>
        </w:rPr>
        <w:t>продукции исырьяосуществляется</w:t>
      </w:r>
      <w:r>
        <w:rPr>
          <w:sz w:val="24"/>
          <w:szCs w:val="24"/>
        </w:rPr>
        <w:t xml:space="preserve"> в соответствии с положениями </w:t>
      </w:r>
      <w:r w:rsidRPr="0081782B">
        <w:rPr>
          <w:sz w:val="24"/>
          <w:szCs w:val="24"/>
        </w:rPr>
        <w:t>Федерального закона от 05.04.2013г. №44-ФЗ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4"/>
          <w:szCs w:val="24"/>
        </w:rPr>
        <w:t>.</w:t>
      </w:r>
    </w:p>
    <w:p w:rsidR="00612151" w:rsidRPr="00A95098" w:rsidRDefault="00612151" w:rsidP="003B7731">
      <w:pPr>
        <w:pStyle w:val="ListParagraph"/>
        <w:numPr>
          <w:ilvl w:val="2"/>
          <w:numId w:val="5"/>
        </w:numPr>
        <w:tabs>
          <w:tab w:val="left" w:pos="1740"/>
        </w:tabs>
        <w:ind w:left="0" w:right="229" w:firstLine="707"/>
        <w:rPr>
          <w:sz w:val="24"/>
        </w:rPr>
      </w:pPr>
      <w:r w:rsidRPr="00A95098">
        <w:rPr>
          <w:sz w:val="24"/>
        </w:rPr>
        <w:t>Вучреждении издается приказ о назначении ответственных лиц за организациюпитания,определяютсяихфункциональныеобязанности.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94"/>
        </w:tabs>
        <w:ind w:left="0" w:right="221" w:firstLine="707"/>
        <w:rPr>
          <w:sz w:val="24"/>
        </w:rPr>
      </w:pPr>
      <w:r>
        <w:rPr>
          <w:sz w:val="24"/>
        </w:rPr>
        <w:t>Разработаныиутвержденыграфикработыработниковпищеблока,графикзакладкипродуктов вкотел,график отпускаготовыхблюд,режимприемапищи.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78"/>
        </w:tabs>
        <w:ind w:left="0" w:right="227" w:firstLine="707"/>
        <w:rPr>
          <w:sz w:val="24"/>
        </w:rPr>
      </w:pPr>
      <w:r>
        <w:rPr>
          <w:sz w:val="24"/>
        </w:rPr>
        <w:t>Квалифицированныйштатныйперсоналвладееттехнологиейприготовленияпитания.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848"/>
        </w:tabs>
        <w:ind w:left="0" w:right="226" w:firstLine="707"/>
        <w:rPr>
          <w:sz w:val="24"/>
        </w:rPr>
      </w:pPr>
      <w:r>
        <w:rPr>
          <w:sz w:val="24"/>
        </w:rPr>
        <w:t>Медицинскийработникучрежденияздравоохранения и инженер-технологосуществляютучет питающихсявоспитанниковвТабелепосещаемости.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46"/>
        </w:tabs>
        <w:ind w:left="0" w:right="223" w:firstLine="707"/>
        <w:rPr>
          <w:sz w:val="24"/>
        </w:rPr>
      </w:pPr>
      <w:r>
        <w:rPr>
          <w:sz w:val="24"/>
        </w:rPr>
        <w:t>Ежедневно инженер-технолог составляет меню-раскладку на следующий день. Менюсоставляется на основании списков присутствующихдетей, которые ежедневно до09.00 часов предоставляют классные руководители (воспитатели) классов. Корректировка количества детей в течение дня длясоставленияменюнаследующийденьвозможнадо13:00(с14:00вУчрежденииформируетсяменю,распечатываетсяиутверждаетсяруководителемУчреждения,далеепроизводитсявыдачапродуктов питания из склада с 14 до 15 часов.</w:t>
      </w:r>
    </w:p>
    <w:p w:rsidR="00612151" w:rsidRDefault="00612151" w:rsidP="003B7731">
      <w:pPr>
        <w:pStyle w:val="BodyText"/>
        <w:spacing w:before="1"/>
        <w:ind w:left="0" w:right="224"/>
      </w:pPr>
      <w:r>
        <w:t>Дляоформленияотпускапродуктовпитаниясоскладаиприготовленияпищивпищеблоке основным документом является меню-требование на выдачу продуктов питания(форма0504202 по ОКУД).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22"/>
        </w:tabs>
        <w:ind w:left="0" w:right="219" w:firstLine="707"/>
        <w:rPr>
          <w:sz w:val="24"/>
        </w:rPr>
      </w:pPr>
      <w:r>
        <w:rPr>
          <w:sz w:val="24"/>
        </w:rPr>
        <w:t>В случае уменьшения численности воспитанников (отсутствия воспитанников вУчреждении)невостребованныепродуктывозвращаютсянаскладпотребованиюнавозврат.</w:t>
      </w:r>
    </w:p>
    <w:p w:rsidR="00612151" w:rsidRDefault="00612151" w:rsidP="00C00D8D">
      <w:pPr>
        <w:pStyle w:val="ListParagraph"/>
        <w:numPr>
          <w:ilvl w:val="2"/>
          <w:numId w:val="5"/>
        </w:numPr>
        <w:tabs>
          <w:tab w:val="left" w:pos="1551"/>
        </w:tabs>
        <w:ind w:left="0" w:firstLine="709"/>
        <w:jc w:val="left"/>
      </w:pPr>
      <w:r>
        <w:rPr>
          <w:sz w:val="24"/>
        </w:rPr>
        <w:t>Возвратунеподлежат:</w:t>
      </w:r>
    </w:p>
    <w:p w:rsidR="00612151" w:rsidRDefault="00612151" w:rsidP="003B7731">
      <w:pPr>
        <w:pStyle w:val="BodyText"/>
        <w:ind w:left="0"/>
        <w:jc w:val="left"/>
      </w:pPr>
      <w:r>
        <w:t>продукты,выданныедляприготовлениязавтрака,вслучаепроведениязакладкипродуктовпитания дляприготовления завтрака;</w:t>
      </w:r>
    </w:p>
    <w:p w:rsidR="00612151" w:rsidRDefault="00612151" w:rsidP="003B7731">
      <w:pPr>
        <w:pStyle w:val="BodyText"/>
        <w:spacing w:before="1"/>
        <w:ind w:left="0" w:right="159"/>
      </w:pPr>
      <w:r>
        <w:t>продукты,выданныедляприготовленияобеда,еслипродуктыпрошликулинарнуюобработкувсоответствии стехнологиейприготовления детскогопитания;</w:t>
      </w:r>
    </w:p>
    <w:p w:rsidR="00612151" w:rsidRDefault="00612151" w:rsidP="003B7731">
      <w:pPr>
        <w:pStyle w:val="BodyText"/>
        <w:ind w:left="0" w:firstLine="0"/>
        <w:jc w:val="left"/>
      </w:pPr>
      <w:r>
        <w:t>мясо,куры,субпродукты;</w:t>
      </w:r>
    </w:p>
    <w:p w:rsidR="00612151" w:rsidRDefault="00612151" w:rsidP="003B7731">
      <w:pPr>
        <w:pStyle w:val="BodyText"/>
        <w:ind w:left="0" w:firstLine="0"/>
        <w:jc w:val="left"/>
      </w:pPr>
      <w:r>
        <w:t>овощи,еслионипрошлитепловуюобработку:</w:t>
      </w:r>
    </w:p>
    <w:p w:rsidR="00612151" w:rsidRDefault="00612151" w:rsidP="003B7731">
      <w:pPr>
        <w:pStyle w:val="BodyText"/>
        <w:ind w:left="0" w:firstLine="0"/>
        <w:jc w:val="left"/>
      </w:pPr>
      <w:r>
        <w:t>продукты,укоторыхсрокреализациинепозволяетихдальнейшеехранение.</w:t>
      </w:r>
    </w:p>
    <w:p w:rsidR="00612151" w:rsidRDefault="00612151" w:rsidP="00C00D8D">
      <w:pPr>
        <w:pStyle w:val="ListParagraph"/>
        <w:numPr>
          <w:ilvl w:val="2"/>
          <w:numId w:val="4"/>
        </w:numPr>
        <w:tabs>
          <w:tab w:val="left" w:pos="1610"/>
        </w:tabs>
        <w:ind w:left="0" w:firstLine="709"/>
        <w:jc w:val="left"/>
        <w:rPr>
          <w:sz w:val="24"/>
        </w:rPr>
      </w:pPr>
      <w:r>
        <w:rPr>
          <w:sz w:val="24"/>
        </w:rPr>
        <w:t>Возвратуподлежатпродукты:</w:t>
      </w:r>
    </w:p>
    <w:p w:rsidR="00612151" w:rsidRDefault="00612151" w:rsidP="003B7731">
      <w:pPr>
        <w:pStyle w:val="BodyText"/>
        <w:ind w:left="0" w:right="223"/>
      </w:pPr>
      <w:r>
        <w:t>яйцо, консервация (овощная, фруктовая), сгущенное молоко, кондитерские изделия,маслосливочное,молокосухое,маслорастительное,сахар,крупы,макароны,фрукты,овощи.</w:t>
      </w:r>
    </w:p>
    <w:p w:rsidR="00612151" w:rsidRDefault="00612151" w:rsidP="003B7731">
      <w:pPr>
        <w:pStyle w:val="ListParagraph"/>
        <w:numPr>
          <w:ilvl w:val="2"/>
          <w:numId w:val="4"/>
        </w:numPr>
        <w:tabs>
          <w:tab w:val="left" w:pos="1721"/>
        </w:tabs>
        <w:ind w:left="0" w:right="223" w:firstLine="707"/>
        <w:rPr>
          <w:sz w:val="24"/>
        </w:rPr>
      </w:pPr>
      <w:r>
        <w:rPr>
          <w:sz w:val="24"/>
        </w:rPr>
        <w:t>Вслучаеналичиявыданныхпродуктов,которыеневозможновернутьвкладовую(насклад)происходитувеличениепорций,которыеотпускаютсядругимвоспитанникамввиде увеличениянормы блюда,какдополнительноепитание.</w:t>
      </w:r>
    </w:p>
    <w:p w:rsidR="00612151" w:rsidRDefault="00612151" w:rsidP="003B7731">
      <w:pPr>
        <w:pStyle w:val="ListParagraph"/>
        <w:numPr>
          <w:ilvl w:val="2"/>
          <w:numId w:val="4"/>
        </w:numPr>
        <w:tabs>
          <w:tab w:val="left" w:pos="1750"/>
        </w:tabs>
        <w:ind w:left="0" w:right="221" w:firstLine="707"/>
        <w:rPr>
          <w:sz w:val="24"/>
        </w:rPr>
      </w:pPr>
      <w:r>
        <w:rPr>
          <w:sz w:val="24"/>
        </w:rPr>
        <w:t>Факт увеличения порций оформляется членами бракеражной комиссии в видеактаобувеличениивыходапорцийпоформе,согласноприложению1кнастоящемуположению.</w:t>
      </w:r>
    </w:p>
    <w:p w:rsidR="00612151" w:rsidRDefault="00612151" w:rsidP="003B7731">
      <w:pPr>
        <w:pStyle w:val="ListParagraph"/>
        <w:numPr>
          <w:ilvl w:val="2"/>
          <w:numId w:val="4"/>
        </w:numPr>
        <w:tabs>
          <w:tab w:val="left" w:pos="1800"/>
        </w:tabs>
        <w:spacing w:before="1"/>
        <w:ind w:left="0" w:right="221" w:firstLine="707"/>
        <w:rPr>
          <w:sz w:val="24"/>
        </w:rPr>
      </w:pPr>
      <w:r>
        <w:rPr>
          <w:sz w:val="24"/>
        </w:rPr>
        <w:t>Вслучаеувеличениячисленностивоспитанников(выходвоспитанниковвУчреждение без предупреждения родителями (законными представителями) и во время приёма пищиприсутствуетбольшееколичествовоспитанников,чембылозаявлено,происходитуменьшениепорций выхода отдельных блюд, за исключениемтаких как масло, хлеб, джем.</w:t>
      </w:r>
    </w:p>
    <w:p w:rsidR="00612151" w:rsidRDefault="00612151" w:rsidP="003B7731">
      <w:pPr>
        <w:pStyle w:val="BodyText"/>
        <w:ind w:left="0" w:right="223"/>
      </w:pPr>
      <w:r>
        <w:t>Уменьшениепорцийвыходаотдельныхблюдоформляетсячленамибракеражнойкомиссиисоответствующимактомобуменьшениивыходапорцийпоформе,согласноприложению2 кнастоящемуположению.</w:t>
      </w:r>
    </w:p>
    <w:p w:rsidR="00612151" w:rsidRDefault="00612151" w:rsidP="003B7731">
      <w:pPr>
        <w:pStyle w:val="BodyText"/>
        <w:ind w:left="0" w:right="224"/>
      </w:pPr>
      <w:r>
        <w:t>Уменьшениевыходаотдельныхблюд(порций)являетсяисключительной(временной)меройвыходаизсложившейсяситуации,собязательнымприведениемменю в соответствие с учетом физиологических потребностей в энергии и пищевых веществах длядетейвсехвозрастныхгруппирекомендуемымсуточнымнаборомпродуктовдляорганизациипитания детей.</w:t>
      </w:r>
    </w:p>
    <w:p w:rsidR="00612151" w:rsidRDefault="00612151" w:rsidP="003B7731">
      <w:pPr>
        <w:pStyle w:val="BodyText"/>
        <w:ind w:left="0" w:right="220"/>
      </w:pPr>
      <w:r>
        <w:t>Шеф-поваром оформляется требование на довыдачу продуктов питания со складана завтрак, для второго завтрака, для приготовления обеда, для приготовления</w:t>
      </w:r>
      <w:r>
        <w:rPr>
          <w:spacing w:val="1"/>
        </w:rPr>
        <w:t xml:space="preserve">полдника и </w:t>
      </w:r>
      <w:r>
        <w:t>ужина и вносятся изменения в меню на последующие виды приема пищи всоответствиисколичеством прибывшихвоспитанников.</w:t>
      </w:r>
    </w:p>
    <w:p w:rsidR="00612151" w:rsidRDefault="00612151" w:rsidP="003B7731">
      <w:pPr>
        <w:pStyle w:val="ListParagraph"/>
        <w:numPr>
          <w:ilvl w:val="2"/>
          <w:numId w:val="4"/>
        </w:numPr>
        <w:tabs>
          <w:tab w:val="left" w:pos="1747"/>
        </w:tabs>
        <w:ind w:left="0" w:right="230" w:firstLine="707"/>
        <w:rPr>
          <w:sz w:val="24"/>
        </w:rPr>
      </w:pPr>
      <w:r>
        <w:rPr>
          <w:sz w:val="24"/>
        </w:rPr>
        <w:t>Акты об увеличении или уменьшении порций составляются на конкретный №меню-требованияи действующую дату.</w:t>
      </w:r>
    </w:p>
    <w:p w:rsidR="00612151" w:rsidRDefault="00612151" w:rsidP="003B7731">
      <w:pPr>
        <w:pStyle w:val="ListParagraph"/>
        <w:numPr>
          <w:ilvl w:val="2"/>
          <w:numId w:val="4"/>
        </w:numPr>
        <w:tabs>
          <w:tab w:val="left" w:pos="1841"/>
        </w:tabs>
        <w:ind w:left="0" w:right="224" w:firstLine="707"/>
        <w:rPr>
          <w:sz w:val="24"/>
        </w:rPr>
      </w:pPr>
      <w:r>
        <w:rPr>
          <w:sz w:val="24"/>
        </w:rPr>
        <w:t>Инженер-технологежедневноконтролируетвыполнениесреднесуточнойнормывыдачи продуктов на одного ребёнка и при необходимости проводит коррекцию питания вследующей декаде.</w:t>
      </w:r>
    </w:p>
    <w:p w:rsidR="00612151" w:rsidRDefault="00612151" w:rsidP="003B7731">
      <w:pPr>
        <w:pStyle w:val="BodyText"/>
        <w:ind w:left="0" w:right="222"/>
      </w:pPr>
      <w:r>
        <w:t>Проводитподсчётосновныхпищевыхингредиентовпоитогамнакопительнойведомости1развмесяц(подсчитываетсякалорийность,количествобелков,жировиуглеводов).</w:t>
      </w:r>
    </w:p>
    <w:p w:rsidR="00612151" w:rsidRDefault="00612151" w:rsidP="003B7731">
      <w:pPr>
        <w:pStyle w:val="ListParagraph"/>
        <w:numPr>
          <w:ilvl w:val="2"/>
          <w:numId w:val="4"/>
        </w:numPr>
        <w:tabs>
          <w:tab w:val="left" w:pos="1858"/>
        </w:tabs>
        <w:spacing w:before="1"/>
        <w:ind w:left="0" w:right="225" w:firstLine="707"/>
        <w:rPr>
          <w:sz w:val="24"/>
        </w:rPr>
      </w:pPr>
      <w:r>
        <w:rPr>
          <w:sz w:val="24"/>
        </w:rPr>
        <w:t>ДляорганизациипитанияработникиУчрежденияведутииспользуютследующиедокументы: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положениеоборганизациипитаниявоспитанников;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приказоборганизациипитаниявоспитанников;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приказоборганизациипитьевогорежимавоспитанников;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менюприготавливаемыхблюд;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ежедневноеменю;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технологическиекартыкулинарныхблюд;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ведомостьконтролязарациономпитания;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положениеобракеражнойкомиссии;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приказобракеражнойкомиссии;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программупроизводственногоконтроля;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инструкциюпоотборусуточныхпроб;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инструкциюпоправиламмытьякухоннойпосуды;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график по выполнению санитарно-гигиенических требований;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гигиеническийжурнал(сотрудники);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журнал учетатемпературногорежимавхолодильномоборудовании;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журнал учетатемпературыивлажностивскладскихпомещениях;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10"/>
        </w:tabs>
        <w:ind w:left="0" w:firstLine="567"/>
        <w:jc w:val="left"/>
        <w:rPr>
          <w:sz w:val="24"/>
        </w:rPr>
      </w:pPr>
      <w:r>
        <w:rPr>
          <w:sz w:val="24"/>
        </w:rPr>
        <w:t>журналсанитарно-техническогосостоянияисодержанияпомещенийпищеблока;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контрактынапоставкупродуктовпитания;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графикидежурств;</w:t>
      </w:r>
    </w:p>
    <w:p w:rsidR="00612151" w:rsidRDefault="00612151" w:rsidP="00C00D8D">
      <w:pPr>
        <w:pStyle w:val="ListParagraph"/>
        <w:numPr>
          <w:ilvl w:val="0"/>
          <w:numId w:val="3"/>
        </w:numPr>
        <w:tabs>
          <w:tab w:val="left" w:pos="1022"/>
        </w:tabs>
        <w:ind w:left="0" w:firstLine="567"/>
        <w:jc w:val="left"/>
        <w:rPr>
          <w:sz w:val="24"/>
        </w:rPr>
      </w:pPr>
      <w:r>
        <w:rPr>
          <w:sz w:val="24"/>
        </w:rPr>
        <w:t>другиедокументы.</w:t>
      </w:r>
    </w:p>
    <w:p w:rsidR="00612151" w:rsidRDefault="00612151" w:rsidP="00C00D8D">
      <w:pPr>
        <w:pStyle w:val="Heading1"/>
        <w:numPr>
          <w:ilvl w:val="1"/>
          <w:numId w:val="5"/>
        </w:numPr>
        <w:tabs>
          <w:tab w:val="left" w:pos="1430"/>
        </w:tabs>
        <w:ind w:left="0"/>
        <w:jc w:val="center"/>
      </w:pPr>
      <w:r>
        <w:t>Санитарно-эпидемиологическиеусловиядляорганизациипитания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56"/>
        </w:tabs>
        <w:spacing w:before="1"/>
        <w:ind w:left="0" w:right="220" w:firstLine="707"/>
        <w:rPr>
          <w:sz w:val="24"/>
        </w:rPr>
      </w:pPr>
      <w:r>
        <w:rPr>
          <w:sz w:val="24"/>
        </w:rPr>
        <w:t>ВсоответствиистребованиямиСП2.4.3648-20, СанПиН2.3/2.4.3590-20 иТРТС 021/2011 в Учреждении выделены производственные помещения для приёма и храненияпродуктов,приготовления пищевой продукции.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812"/>
        </w:tabs>
        <w:ind w:left="0" w:right="225" w:firstLine="707"/>
        <w:rPr>
          <w:sz w:val="24"/>
        </w:rPr>
      </w:pPr>
      <w:r>
        <w:rPr>
          <w:sz w:val="24"/>
        </w:rPr>
        <w:t>Производственныепомещенияоснащенымеханическим,тепловымихолодильным оборудованием, весоизмерительным оборудованием, инвентарем, посудой имебелью.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551"/>
        </w:tabs>
        <w:ind w:left="0" w:right="231" w:firstLine="707"/>
      </w:pPr>
      <w:r>
        <w:rPr>
          <w:sz w:val="24"/>
        </w:rPr>
        <w:t>Помещенияпищеблокаоборудованысистемойхолодногоигорячеговодоснабжения,водоотведения,теплоснабжения,вентиляции иосвещения.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735"/>
        </w:tabs>
        <w:ind w:left="0" w:right="222" w:firstLine="707"/>
        <w:rPr>
          <w:sz w:val="24"/>
        </w:rPr>
      </w:pPr>
      <w:r>
        <w:rPr>
          <w:sz w:val="24"/>
        </w:rPr>
        <w:t>Внутренняяотделкапроизводственныхисанитарно-бытовыхпомещенийдолжныбытьвыполненаизматериалов,позволяющихпроводитьежедневнуювлажнуюуборку,обработкумоющими идезифицирующими средствами.</w:t>
      </w:r>
    </w:p>
    <w:p w:rsidR="00612151" w:rsidRDefault="00612151" w:rsidP="003B7731">
      <w:pPr>
        <w:jc w:val="both"/>
        <w:rPr>
          <w:sz w:val="24"/>
        </w:rPr>
        <w:sectPr w:rsidR="00612151" w:rsidSect="003B7731">
          <w:pgSz w:w="11910" w:h="16840"/>
          <w:pgMar w:top="980" w:right="570" w:bottom="278" w:left="1400" w:header="714" w:footer="0" w:gutter="0"/>
          <w:cols w:space="720"/>
        </w:sectPr>
      </w:pPr>
    </w:p>
    <w:p w:rsidR="00612151" w:rsidRDefault="00612151" w:rsidP="003B7731">
      <w:pPr>
        <w:pStyle w:val="BodyText"/>
        <w:spacing w:before="2"/>
        <w:ind w:left="0" w:firstLine="0"/>
        <w:jc w:val="left"/>
        <w:rPr>
          <w:sz w:val="16"/>
        </w:rPr>
      </w:pP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70"/>
        </w:tabs>
        <w:spacing w:before="90"/>
        <w:ind w:left="0" w:right="223" w:firstLine="707"/>
        <w:rPr>
          <w:sz w:val="24"/>
        </w:rPr>
      </w:pPr>
      <w:r>
        <w:rPr>
          <w:sz w:val="24"/>
        </w:rPr>
        <w:t>Дляуборкипроизводственныхисанитарно-бытовыхпомещенийвыделяетсяотдельныйпромаркированныйинвентарь,которыйхранитсявспециальноотведенныхместах.</w:t>
      </w:r>
    </w:p>
    <w:p w:rsidR="00612151" w:rsidRDefault="00612151" w:rsidP="003B7731">
      <w:pPr>
        <w:pStyle w:val="BodyText"/>
        <w:ind w:left="0" w:right="226"/>
      </w:pPr>
      <w:r>
        <w:t>В помещении пищеблока проводят ежедневную влажную уборку, генеральную уборкупоутверждённомуграфику.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39"/>
        </w:tabs>
        <w:spacing w:line="242" w:lineRule="auto"/>
        <w:ind w:left="0" w:right="223" w:firstLine="707"/>
      </w:pPr>
      <w:r>
        <w:rPr>
          <w:sz w:val="24"/>
          <w:szCs w:val="24"/>
        </w:rPr>
        <w:t>М</w:t>
      </w:r>
      <w:r w:rsidRPr="00787FD0">
        <w:rPr>
          <w:sz w:val="24"/>
          <w:szCs w:val="24"/>
        </w:rPr>
        <w:t>едицинский работникпроводитежедневныйосмотр работников,занятыхизготовлениемпродукцииобщественногопитанияи работников</w:t>
      </w:r>
      <w:r>
        <w:rPr>
          <w:sz w:val="24"/>
          <w:szCs w:val="24"/>
        </w:rPr>
        <w:t>,</w:t>
      </w:r>
      <w:r w:rsidRPr="00787FD0">
        <w:rPr>
          <w:sz w:val="24"/>
          <w:szCs w:val="24"/>
        </w:rPr>
        <w:t xml:space="preserve"> непосредственноконтактирующихспищевойпродукцией,втомчислеспродовольственнымсырьем (шеф- повара, поваров,кухонных рабочих, кладовщика)</w:t>
      </w:r>
      <w:r w:rsidRPr="00787FD0">
        <w:rPr>
          <w:color w:val="212121"/>
          <w:sz w:val="24"/>
          <w:szCs w:val="24"/>
        </w:rPr>
        <w:t>на наличие гнойничковых заболеваний кожи рук и открытыхповерхностейтела,признаков инфе</w:t>
      </w:r>
      <w:r>
        <w:rPr>
          <w:color w:val="212121"/>
          <w:sz w:val="24"/>
          <w:szCs w:val="24"/>
        </w:rPr>
        <w:t xml:space="preserve">кционных заболеваний. </w:t>
      </w:r>
    </w:p>
    <w:p w:rsidR="00612151" w:rsidRDefault="00612151" w:rsidP="003B7731">
      <w:pPr>
        <w:pStyle w:val="BodyText"/>
        <w:ind w:left="0" w:right="219"/>
      </w:pPr>
      <w:r>
        <w:t>Результаты осмотра медицинский работник заносит в гигиеническийжурнал (рекомендуемый образец приведен в приложении №1 к СанПиН 2.3/2.4.3590-20) набумажном носителе. Список работников, отмеченных в журнале на день осмотра, долженсоответствовать числуработниковнаэтот деньвсмену.</w:t>
      </w:r>
    </w:p>
    <w:p w:rsidR="00612151" w:rsidRDefault="00612151" w:rsidP="003B7731">
      <w:pPr>
        <w:pStyle w:val="BodyText"/>
        <w:spacing w:before="1"/>
        <w:ind w:left="0" w:right="223"/>
      </w:pPr>
      <w:r>
        <w:t>Лицаскишечнымиинфекциями,гнойничковымизаболеваниямикожирукиоткрытыхповерхностейтела,инфекционнымизаболеваниямивременноотстраняютсяотработыспищевымипродуктамиимогутпорешениюруководителяУчреждениябытьпереведенынадругиевиды работ.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37"/>
        </w:tabs>
        <w:ind w:left="0" w:right="226" w:firstLine="719"/>
        <w:rPr>
          <w:sz w:val="24"/>
        </w:rPr>
      </w:pPr>
      <w:r>
        <w:rPr>
          <w:sz w:val="24"/>
        </w:rPr>
        <w:t>Для продовольственного (пищевого) сырья и готовой к употреблению пищевойпродукциивУчреждениидолжныиспользоватьсяраздельноетехнологическоеихолодильноеоборудование,производственныестолы,разделочныйинвентарь(маркированныйлюбымспособом)и кухонная посуда.</w:t>
      </w:r>
    </w:p>
    <w:p w:rsidR="00612151" w:rsidRDefault="00612151" w:rsidP="003B7731">
      <w:pPr>
        <w:pStyle w:val="BodyText"/>
        <w:ind w:left="0" w:right="231" w:firstLine="719"/>
      </w:pPr>
      <w:r>
        <w:t>Разделочный инвентарь для готовой и сырой продукции должен обрабатываться ихраниться раздельно в производственных цехах (зонах, участках). Мытье столовой посудыдолжнопроводиться отдельно от кухоннойпосуды.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718"/>
        </w:tabs>
        <w:ind w:left="0" w:right="226" w:firstLine="719"/>
        <w:rPr>
          <w:sz w:val="24"/>
        </w:rPr>
      </w:pPr>
      <w:r>
        <w:rPr>
          <w:sz w:val="24"/>
        </w:rPr>
        <w:t>Обработкапродовольственного(пищевого)сырьяиизготовлениеизнегокулинарных полуфабрикатов допускается в одном цехе (горячем) при условии выделенияраздельных зон(участков)иобеспеченияраздельнымоборудованиемиинвентарем.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713"/>
        </w:tabs>
        <w:ind w:left="0" w:right="221" w:firstLine="719"/>
        <w:rPr>
          <w:sz w:val="24"/>
        </w:rPr>
      </w:pPr>
      <w:r>
        <w:rPr>
          <w:sz w:val="24"/>
        </w:rPr>
        <w:t>Дляисключениярискамикробиологическогоипаразитарногозагрязненияпищевойпродукции работникипищеблокаобязаны:</w:t>
      </w:r>
    </w:p>
    <w:p w:rsidR="00612151" w:rsidRDefault="00612151" w:rsidP="003B7731">
      <w:pPr>
        <w:pStyle w:val="BodyText"/>
        <w:ind w:left="0" w:right="226" w:firstLine="719"/>
      </w:pPr>
      <w:r>
        <w:t>оставлятьвиндивидуальныхшкафахилиспециальноотведенныхместаходеждувторогоитретьегослоя,обувь,головнойубор,атакжеиныеличныевещиихранитьотдельноот рабочей одежды и обуви;</w:t>
      </w:r>
    </w:p>
    <w:p w:rsidR="00612151" w:rsidRDefault="00612151" w:rsidP="003B7731">
      <w:pPr>
        <w:pStyle w:val="BodyText"/>
        <w:spacing w:before="1"/>
        <w:ind w:left="0" w:right="228" w:firstLine="719"/>
      </w:pPr>
      <w:r>
        <w:t>снимать в специально отведенном месте рабочую одежду, фартук, головной убор припосещении туалета либо надевать сверху халаты; тщательно мыть руки с мылом или иныммоющимсредством длярук послепосещениятуалета;</w:t>
      </w:r>
    </w:p>
    <w:p w:rsidR="00612151" w:rsidRDefault="00612151" w:rsidP="003B7731">
      <w:pPr>
        <w:pStyle w:val="BodyText"/>
        <w:ind w:left="0" w:right="224" w:firstLine="719"/>
      </w:pPr>
      <w:r>
        <w:t>сообщатьобо всехслучаяхзаболеваний кишечнымиинфекциямиу членов семьи,проживающих совместно, медицинскому работнику или ответственному лицу предприятияобщественногопитания;</w:t>
      </w:r>
    </w:p>
    <w:p w:rsidR="00612151" w:rsidRDefault="00612151" w:rsidP="003B7731">
      <w:pPr>
        <w:pStyle w:val="BodyText"/>
        <w:ind w:left="0" w:right="223" w:firstLine="719"/>
      </w:pPr>
      <w:r>
        <w:t>использовать одноразовые перчатки при порционировании блюд,подлежащие заменена новые при нарушении их целостностии после санитарно-гигиенических перерывов вработе.</w:t>
      </w:r>
    </w:p>
    <w:p w:rsidR="00612151" w:rsidRPr="00787FD0" w:rsidRDefault="00612151" w:rsidP="003B7731">
      <w:pPr>
        <w:pStyle w:val="ListParagraph"/>
        <w:numPr>
          <w:ilvl w:val="2"/>
          <w:numId w:val="5"/>
        </w:numPr>
        <w:tabs>
          <w:tab w:val="left" w:pos="1671"/>
        </w:tabs>
        <w:ind w:left="0" w:right="231" w:firstLine="707"/>
        <w:rPr>
          <w:sz w:val="24"/>
          <w:szCs w:val="24"/>
        </w:rPr>
      </w:pPr>
      <w:r>
        <w:rPr>
          <w:sz w:val="24"/>
        </w:rPr>
        <w:t>Вмоечных столовой и кухонной посуды, возле всех ванн, которые используютдляобработкиинвентаря,вывешиваютсяинструкциипоправиламмытьяпосудыиобработки</w:t>
      </w:r>
      <w:r w:rsidRPr="00787FD0">
        <w:rPr>
          <w:sz w:val="24"/>
          <w:szCs w:val="24"/>
        </w:rPr>
        <w:t>инвентаря с указанием концентраций используемых моющих и дезинфицирующих средств испособовприготовлениярабочихрастворов.</w:t>
      </w:r>
    </w:p>
    <w:p w:rsidR="00612151" w:rsidRDefault="00612151" w:rsidP="003B7731">
      <w:pPr>
        <w:pStyle w:val="BodyText"/>
        <w:ind w:left="0" w:right="226"/>
      </w:pPr>
      <w:r>
        <w:t>Моющие и дезинфицирующие средства хранятся и используются в соответствии сСанПиН.</w:t>
      </w:r>
    </w:p>
    <w:p w:rsidR="00612151" w:rsidRDefault="00612151" w:rsidP="003B7731">
      <w:pPr>
        <w:sectPr w:rsidR="00612151" w:rsidSect="003B7731">
          <w:pgSz w:w="11910" w:h="16840"/>
          <w:pgMar w:top="980" w:right="570" w:bottom="278" w:left="1400" w:header="714" w:footer="0" w:gutter="0"/>
          <w:cols w:space="720"/>
        </w:sectPr>
      </w:pPr>
    </w:p>
    <w:p w:rsidR="00612151" w:rsidRDefault="00612151" w:rsidP="003B7731">
      <w:pPr>
        <w:pStyle w:val="BodyText"/>
        <w:spacing w:before="2"/>
        <w:ind w:left="0" w:firstLine="0"/>
        <w:jc w:val="left"/>
        <w:rPr>
          <w:sz w:val="16"/>
        </w:rPr>
      </w:pP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971"/>
        </w:tabs>
        <w:spacing w:before="90"/>
        <w:ind w:left="0" w:right="225" w:firstLine="707"/>
        <w:rPr>
          <w:sz w:val="24"/>
        </w:rPr>
      </w:pPr>
      <w:r>
        <w:rPr>
          <w:sz w:val="24"/>
        </w:rPr>
        <w:t>Дляпредотвращения размноженияпатогенныхмикроорганизмовнедопускается:</w:t>
      </w:r>
    </w:p>
    <w:p w:rsidR="00612151" w:rsidRDefault="00612151" w:rsidP="003B7731">
      <w:pPr>
        <w:pStyle w:val="BodyText"/>
        <w:ind w:left="0" w:right="230"/>
      </w:pPr>
      <w:r>
        <w:t>привлечение к приготовлению, порционированию и раздаче пищи посторонних лиц,включаяперсонал,вдолжностныеобязанностикоторогоневходятуказанныевидыдеятельности.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843"/>
        </w:tabs>
        <w:ind w:left="0" w:right="227" w:firstLine="707"/>
        <w:rPr>
          <w:sz w:val="24"/>
        </w:rPr>
      </w:pPr>
      <w:r>
        <w:rPr>
          <w:sz w:val="24"/>
        </w:rPr>
        <w:t>Вцеляхконтролязарискомвозникновенияусловийдляразмноженияпатогенныхмикроорганизмовнеобходимоведениеежедневнойрегистрациипоказателейтемпературногорежимахраненияпищевойпродукциивхолодильномоборудованииискладскихпомещенияхнабумажномносителеивлажности-вскладскихпомещениях(рекомендуемыеобразцыприведенывприложения№2и№3кСанПиН2.3/2.4.3590-20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71"/>
        </w:tabs>
        <w:ind w:left="0" w:right="224" w:firstLine="707"/>
      </w:pPr>
      <w:r>
        <w:rPr>
          <w:sz w:val="24"/>
        </w:rPr>
        <w:t>Складскиепомещениядляхраненияпродукциидолжныбытьоборудованыприборами для измерения относительной влажности и температуры воздуха, холодильноеоборудование-контрольными термометрами.</w:t>
      </w:r>
    </w:p>
    <w:p w:rsidR="00612151" w:rsidRDefault="00612151" w:rsidP="003B7731">
      <w:pPr>
        <w:pStyle w:val="BodyText"/>
        <w:ind w:left="0" w:right="218"/>
      </w:pPr>
      <w:r>
        <w:t>Пищевыепродуктыхранятвсоответствиисусловиямииххраненияисрокамигодности,установленнымипредприятием-изготовителемвсоответствииснормативно-техническойдокументацией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933"/>
          <w:tab w:val="left" w:pos="10065"/>
        </w:tabs>
        <w:spacing w:before="1"/>
        <w:ind w:left="0" w:right="105" w:firstLine="719"/>
        <w:rPr>
          <w:sz w:val="24"/>
        </w:rPr>
      </w:pPr>
      <w:r>
        <w:rPr>
          <w:sz w:val="24"/>
        </w:rPr>
        <w:t>Шеф-поваробеспечиваеторганизациюработынапищеблоке,соблюдениесанитарно-гигиеническихтребованийприприготовленииираздачепищи.</w:t>
      </w:r>
    </w:p>
    <w:p w:rsidR="00612151" w:rsidRDefault="00612151" w:rsidP="00C00D8D">
      <w:pPr>
        <w:pStyle w:val="ListParagraph"/>
        <w:numPr>
          <w:ilvl w:val="2"/>
          <w:numId w:val="5"/>
        </w:numPr>
        <w:tabs>
          <w:tab w:val="left" w:pos="1730"/>
        </w:tabs>
        <w:ind w:left="0" w:firstLine="567"/>
        <w:rPr>
          <w:sz w:val="24"/>
        </w:rPr>
      </w:pPr>
      <w:r>
        <w:rPr>
          <w:sz w:val="24"/>
        </w:rPr>
        <w:t>Кладовщикобеспечивает:</w:t>
      </w:r>
    </w:p>
    <w:p w:rsidR="00612151" w:rsidRDefault="00612151" w:rsidP="003B7731">
      <w:pPr>
        <w:pStyle w:val="BodyText"/>
        <w:ind w:left="0" w:right="1489" w:firstLine="0"/>
      </w:pPr>
      <w:r>
        <w:t>своевременное составление заявок на необходимое количество продуктов,качество поступающихвУчреждение продуктов,</w:t>
      </w:r>
    </w:p>
    <w:p w:rsidR="00612151" w:rsidRDefault="00612151" w:rsidP="003B7731">
      <w:pPr>
        <w:pStyle w:val="BodyText"/>
        <w:ind w:left="0" w:right="228"/>
      </w:pPr>
      <w:r>
        <w:t>соблюдениесроковихреализациииправилхранения,наличиесертификатовнаполучаемыепродукты.</w:t>
      </w:r>
    </w:p>
    <w:p w:rsidR="00612151" w:rsidRDefault="00612151" w:rsidP="003B7731">
      <w:pPr>
        <w:pStyle w:val="BodyText"/>
        <w:ind w:left="0" w:right="223"/>
      </w:pPr>
      <w:r>
        <w:t>КладовщикосуществляетприёмпищевыхпродуктовипродовольственногосырьяотпоставщиковвУчрежденииосуществляетсяприналичиитоваросопроводительныхдокументов, подтверждающихихкачествоибезопасность(ведомостьнадоставкупродуктовпитания,счет-фактура,удостоверениекачества,принеобходимости-ветеринарноесвидетельство).</w:t>
      </w:r>
    </w:p>
    <w:p w:rsidR="00612151" w:rsidRDefault="00612151" w:rsidP="003B7731">
      <w:pPr>
        <w:pStyle w:val="BodyText"/>
        <w:spacing w:before="1"/>
        <w:ind w:left="0" w:firstLine="0"/>
      </w:pPr>
      <w:r>
        <w:t>Продукцияпоступаетв тарепроизводителя(поставщика).</w:t>
      </w:r>
    </w:p>
    <w:p w:rsidR="00612151" w:rsidRDefault="00612151" w:rsidP="003B7731">
      <w:pPr>
        <w:pStyle w:val="BodyText"/>
        <w:ind w:left="0" w:right="230"/>
      </w:pPr>
      <w:r>
        <w:t>Документация, удостоверяющая качество и безопасность продукции, маркировочныеярлыки(илиихкопии),сохраняются доокончания реализациипродукции.</w:t>
      </w:r>
    </w:p>
    <w:p w:rsidR="00612151" w:rsidRDefault="00612151" w:rsidP="003B7731">
      <w:pPr>
        <w:pStyle w:val="BodyText"/>
        <w:ind w:left="0" w:right="224"/>
      </w:pPr>
      <w:r>
        <w:t>Входнойконтрольпоступающихпродуктов(бракеражскоропортящейсяпищевойпродукции)осуществляеткладовщик и инженер-технолог.</w:t>
      </w:r>
    </w:p>
    <w:p w:rsidR="00612151" w:rsidRDefault="00612151" w:rsidP="003B7731">
      <w:pPr>
        <w:pStyle w:val="BodyText"/>
        <w:ind w:left="0" w:firstLine="0"/>
      </w:pPr>
      <w:r>
        <w:t>Результатыконтролярегистрируются</w:t>
      </w:r>
      <w:r>
        <w:rPr>
          <w:spacing w:val="-4"/>
        </w:rPr>
        <w:t xml:space="preserve"> кладовщиком </w:t>
      </w:r>
      <w:r>
        <w:t>вспециальномжурнале.</w:t>
      </w:r>
    </w:p>
    <w:p w:rsidR="00612151" w:rsidRDefault="00612151" w:rsidP="003B7731">
      <w:pPr>
        <w:pStyle w:val="BodyText"/>
        <w:ind w:left="0" w:right="221"/>
      </w:pPr>
      <w:r>
        <w:t>Не допускаются к приему пищевые продукты с признаками недоброкачественности, систекшимсрокомхранения,атакжепродуктыбезсопроводительныхдокументов,подтверждающихихкачествоибезопасность,неимеющиемаркировки,вслучаееслиналичиетакой маркировкипредусмотренозаконодательствомРоссийскойФедерации.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71"/>
        </w:tabs>
        <w:ind w:left="0" w:right="229" w:firstLine="707"/>
      </w:pPr>
      <w:r>
        <w:rPr>
          <w:sz w:val="24"/>
        </w:rPr>
        <w:t>Лица,сопровождающиепродовольственноесырьеипищевуюпродукциювпути следования и выполняющие их погрузку и выгрузку, должны использовать рабочуюодеждусучетомеесменыпо мерезагрязнения.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701"/>
        </w:tabs>
        <w:spacing w:before="1"/>
        <w:ind w:left="0" w:right="222" w:firstLine="691"/>
        <w:rPr>
          <w:sz w:val="24"/>
        </w:rPr>
      </w:pPr>
      <w:r>
        <w:rPr>
          <w:sz w:val="24"/>
        </w:rPr>
        <w:t>Моющие и дезинфицирующие средства, предназначенные для уборкипомещений,производственногоисанитарногооборудования(раковиндлямытьярук,раковин),должныиспользоватьсявсоответствиисинструкциямипоихприменениюихранитьсявспециальноотведенныхместах.Исключаетсяихпопаданиевпищевуюпродукцию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71"/>
        </w:tabs>
        <w:ind w:left="0" w:right="228" w:firstLine="707"/>
      </w:pPr>
      <w:r>
        <w:rPr>
          <w:sz w:val="24"/>
        </w:rPr>
        <w:t>Емкости с рабочими растворами дезинфицирующих, моющих средств должныбытьпромаркированысуказаниемназваниясредства,егоконцентрации,датыприготовления, предельного срока годности (при отсутствии оригинальной маркировки наемкости со средством).</w:t>
      </w:r>
    </w:p>
    <w:p w:rsidR="00612151" w:rsidRDefault="00612151" w:rsidP="003B7731">
      <w:pPr>
        <w:jc w:val="both"/>
        <w:sectPr w:rsidR="00612151" w:rsidSect="003B7731">
          <w:pgSz w:w="11910" w:h="16840"/>
          <w:pgMar w:top="980" w:right="570" w:bottom="278" w:left="1400" w:header="714" w:footer="0" w:gutter="0"/>
          <w:cols w:space="720"/>
        </w:sectPr>
      </w:pPr>
    </w:p>
    <w:p w:rsidR="00612151" w:rsidRDefault="00612151" w:rsidP="003B7731">
      <w:pPr>
        <w:pStyle w:val="BodyText"/>
        <w:spacing w:before="2"/>
        <w:ind w:left="0" w:firstLine="0"/>
        <w:jc w:val="left"/>
        <w:rPr>
          <w:sz w:val="16"/>
        </w:rPr>
      </w:pPr>
    </w:p>
    <w:p w:rsidR="00612151" w:rsidRDefault="00612151" w:rsidP="003B7731">
      <w:pPr>
        <w:pStyle w:val="BodyText"/>
        <w:spacing w:before="90"/>
        <w:ind w:left="0" w:right="247"/>
        <w:jc w:val="left"/>
      </w:pPr>
      <w:r>
        <w:t>Контрользасодержаниемдействующихвеществдезинфицирующихсредствдолженосуществлятьсявсоответствии спрограммой производственногоконтроля.</w:t>
      </w:r>
    </w:p>
    <w:p w:rsidR="00612151" w:rsidRDefault="00612151" w:rsidP="00C00D8D">
      <w:pPr>
        <w:pStyle w:val="Heading1"/>
        <w:numPr>
          <w:ilvl w:val="1"/>
          <w:numId w:val="5"/>
        </w:numPr>
        <w:tabs>
          <w:tab w:val="left" w:pos="1430"/>
        </w:tabs>
        <w:ind w:left="0"/>
        <w:jc w:val="center"/>
      </w:pPr>
      <w:r>
        <w:t>Мерыпоулучшениюорганизациипитания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284"/>
          <w:tab w:val="left" w:pos="2360"/>
          <w:tab w:val="left" w:pos="3274"/>
          <w:tab w:val="left" w:pos="5615"/>
          <w:tab w:val="left" w:pos="7231"/>
          <w:tab w:val="left" w:pos="8392"/>
        </w:tabs>
        <w:ind w:left="0" w:right="389" w:firstLine="707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целях</w:t>
      </w:r>
      <w:r>
        <w:rPr>
          <w:sz w:val="24"/>
        </w:rPr>
        <w:tab/>
        <w:t>совершенствования</w:t>
      </w:r>
      <w:r>
        <w:rPr>
          <w:sz w:val="24"/>
        </w:rPr>
        <w:tab/>
        <w:t>организации</w:t>
      </w:r>
      <w:r>
        <w:rPr>
          <w:sz w:val="24"/>
        </w:rPr>
        <w:tab/>
        <w:t>питания обучающихся, воспитанниковадминистрацияУчреждения совместно с</w:t>
      </w:r>
      <w:r>
        <w:rPr>
          <w:spacing w:val="-1"/>
          <w:sz w:val="24"/>
        </w:rPr>
        <w:t xml:space="preserve"> классными руководителями, </w:t>
      </w:r>
      <w:r>
        <w:rPr>
          <w:sz w:val="24"/>
        </w:rPr>
        <w:t>воспитателями:</w:t>
      </w:r>
    </w:p>
    <w:p w:rsidR="00612151" w:rsidRDefault="00612151" w:rsidP="003B7731">
      <w:pPr>
        <w:pStyle w:val="ListParagraph"/>
        <w:numPr>
          <w:ilvl w:val="0"/>
          <w:numId w:val="3"/>
        </w:numPr>
        <w:tabs>
          <w:tab w:val="left" w:pos="1010"/>
        </w:tabs>
        <w:ind w:left="0" w:right="404" w:firstLine="419"/>
        <w:rPr>
          <w:sz w:val="24"/>
        </w:rPr>
      </w:pPr>
      <w:r>
        <w:rPr>
          <w:sz w:val="24"/>
        </w:rPr>
        <w:t>организует постоянную информационно-просветительскую работу по повышениюуровнякультуры питания воспитанников;</w:t>
      </w:r>
    </w:p>
    <w:p w:rsidR="00612151" w:rsidRDefault="00612151" w:rsidP="003B7731">
      <w:pPr>
        <w:pStyle w:val="ListParagraph"/>
        <w:numPr>
          <w:ilvl w:val="0"/>
          <w:numId w:val="3"/>
        </w:numPr>
        <w:tabs>
          <w:tab w:val="left" w:pos="1010"/>
        </w:tabs>
        <w:ind w:left="0" w:right="406" w:firstLine="419"/>
        <w:rPr>
          <w:sz w:val="24"/>
        </w:rPr>
      </w:pPr>
      <w:r>
        <w:rPr>
          <w:sz w:val="24"/>
        </w:rPr>
        <w:t>оформляетинформационныестенды,посвященныевопросамформированиякультурыпитания;</w:t>
      </w:r>
    </w:p>
    <w:p w:rsidR="00612151" w:rsidRDefault="00612151" w:rsidP="003B7731">
      <w:pPr>
        <w:pStyle w:val="ListParagraph"/>
        <w:numPr>
          <w:ilvl w:val="0"/>
          <w:numId w:val="3"/>
        </w:numPr>
        <w:tabs>
          <w:tab w:val="left" w:pos="1010"/>
        </w:tabs>
        <w:ind w:left="0" w:right="406" w:firstLine="419"/>
        <w:rPr>
          <w:sz w:val="24"/>
        </w:rPr>
      </w:pPr>
      <w:r>
        <w:rPr>
          <w:sz w:val="24"/>
        </w:rPr>
        <w:t>проводитсродителями(законнымипредставителями)воспитанниковбеседы,лектории и другие мероприятия, посвященные вопросам роли питания в формированииздоровьячеловека,обеспеченияежедневногосбалансированногопитания,развитиякультурыпитанияипропагандыздоровогообразажизни,правильногопитаниявдомашнихусловиях;</w:t>
      </w:r>
    </w:p>
    <w:p w:rsidR="00612151" w:rsidRDefault="00612151" w:rsidP="003B7731">
      <w:pPr>
        <w:pStyle w:val="ListParagraph"/>
        <w:numPr>
          <w:ilvl w:val="0"/>
          <w:numId w:val="3"/>
        </w:numPr>
        <w:tabs>
          <w:tab w:val="left" w:pos="1010"/>
        </w:tabs>
        <w:spacing w:before="1"/>
        <w:ind w:left="0" w:right="402" w:firstLine="419"/>
        <w:rPr>
          <w:sz w:val="24"/>
        </w:rPr>
      </w:pPr>
      <w:r>
        <w:rPr>
          <w:sz w:val="24"/>
        </w:rPr>
        <w:t>содействует созданию системы общественного информирования и общественногоконтроляорганизациипитаниявУчреждениисучётомширокогоиспользованияпотенциалаСовета Учреждения;</w:t>
      </w:r>
    </w:p>
    <w:p w:rsidR="00612151" w:rsidRDefault="00612151" w:rsidP="003B7731">
      <w:pPr>
        <w:pStyle w:val="ListParagraph"/>
        <w:numPr>
          <w:ilvl w:val="0"/>
          <w:numId w:val="3"/>
        </w:numPr>
        <w:tabs>
          <w:tab w:val="left" w:pos="1010"/>
        </w:tabs>
        <w:ind w:left="0" w:right="408" w:firstLine="419"/>
        <w:rPr>
          <w:sz w:val="24"/>
        </w:rPr>
      </w:pPr>
      <w:r>
        <w:rPr>
          <w:sz w:val="24"/>
        </w:rPr>
        <w:t>проводитмониторингорганизациипитанияопоказателяхэффективностиреализациимероприятий.</w:t>
      </w:r>
    </w:p>
    <w:p w:rsidR="00612151" w:rsidRDefault="00612151" w:rsidP="00C00D8D">
      <w:pPr>
        <w:pStyle w:val="Heading1"/>
        <w:numPr>
          <w:ilvl w:val="1"/>
          <w:numId w:val="5"/>
        </w:numPr>
        <w:tabs>
          <w:tab w:val="left" w:pos="1430"/>
        </w:tabs>
        <w:ind w:left="0"/>
        <w:jc w:val="center"/>
      </w:pPr>
      <w:r>
        <w:t>Источникиипорядокорганизациипитания</w:t>
      </w:r>
    </w:p>
    <w:p w:rsidR="00612151" w:rsidRPr="00A95098" w:rsidRDefault="00612151" w:rsidP="003B7731">
      <w:pPr>
        <w:pStyle w:val="ListParagraph"/>
        <w:numPr>
          <w:ilvl w:val="2"/>
          <w:numId w:val="5"/>
        </w:numPr>
        <w:tabs>
          <w:tab w:val="left" w:pos="1740"/>
        </w:tabs>
        <w:ind w:left="0" w:right="229" w:firstLine="707"/>
        <w:rPr>
          <w:sz w:val="24"/>
        </w:rPr>
      </w:pPr>
      <w:r w:rsidRPr="00A95098">
        <w:rPr>
          <w:sz w:val="24"/>
        </w:rPr>
        <w:t>Закупкапищевыхпродукции исырьяосуществляется</w:t>
      </w:r>
      <w:r>
        <w:rPr>
          <w:sz w:val="24"/>
          <w:szCs w:val="24"/>
        </w:rPr>
        <w:t xml:space="preserve"> в соответствии с положениями </w:t>
      </w:r>
      <w:r w:rsidRPr="0081782B">
        <w:rPr>
          <w:sz w:val="24"/>
          <w:szCs w:val="24"/>
        </w:rPr>
        <w:t>Федерального закона от 05.04.2013г. №44-ФЗ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4"/>
          <w:szCs w:val="24"/>
        </w:rPr>
        <w:t xml:space="preserve"> за счет средств бюджета Ставропольского края на </w:t>
      </w:r>
      <w:r>
        <w:rPr>
          <w:color w:val="161808"/>
          <w:sz w:val="24"/>
        </w:rPr>
        <w:t>очереднойфинансовыйгод.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711"/>
        </w:tabs>
        <w:spacing w:before="1"/>
        <w:ind w:left="0" w:right="218" w:firstLine="707"/>
        <w:rPr>
          <w:sz w:val="24"/>
        </w:rPr>
      </w:pPr>
      <w:r>
        <w:rPr>
          <w:sz w:val="24"/>
        </w:rPr>
        <w:t>Классные руководители заполняют Табели посещаемости и ежедневно предоставляют заместителю директора по воспитательной работе. Заместитель директора по воспитательной работеежемесячно предоставляетТабели посещаемости в бухгалтерию Учреждения. Число дето-дней в месяц по табелямпосещаемости должно строго соответствовать числу детей, состоящих на питании в меню-требовании.Бухгалтерия,сверяяданные,осуществляетконтрольрациональногорасходованиябюджетныхсредств.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551"/>
        </w:tabs>
        <w:ind w:left="0" w:right="225" w:firstLine="707"/>
      </w:pPr>
      <w:r>
        <w:rPr>
          <w:sz w:val="24"/>
        </w:rPr>
        <w:t>Порядок расходования бюджетных ассигнований осуществляется в соответствиистребованиями нормативныхактов</w:t>
      </w:r>
      <w:r>
        <w:rPr>
          <w:spacing w:val="2"/>
          <w:sz w:val="24"/>
        </w:rPr>
        <w:t>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551"/>
        </w:tabs>
        <w:ind w:left="0" w:right="226" w:firstLine="707"/>
      </w:pPr>
      <w:r>
        <w:rPr>
          <w:sz w:val="24"/>
        </w:rPr>
        <w:t>Порядокпоставкипродуктовпитанияопределяется</w:t>
      </w:r>
      <w:r>
        <w:rPr>
          <w:spacing w:val="1"/>
          <w:sz w:val="24"/>
        </w:rPr>
        <w:t xml:space="preserve">государственным </w:t>
      </w:r>
      <w:r>
        <w:rPr>
          <w:sz w:val="24"/>
        </w:rPr>
        <w:t>контрактоми(или)договором.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551"/>
        </w:tabs>
        <w:ind w:left="0" w:right="221" w:firstLine="707"/>
      </w:pPr>
      <w:r>
        <w:rPr>
          <w:sz w:val="24"/>
        </w:rPr>
        <w:t>Отчетностьорасходованиисредствнаобеспечение обучающихся, воспитанниковпитаниемформируется ежемесячно бухгалтером Учреждения на основании предоставляемого инженером-технологомменю-требования.</w:t>
      </w:r>
    </w:p>
    <w:p w:rsidR="00612151" w:rsidRDefault="00612151" w:rsidP="003B7731">
      <w:pPr>
        <w:pStyle w:val="BodyText"/>
        <w:spacing w:before="1"/>
        <w:ind w:left="0" w:right="230"/>
      </w:pPr>
      <w:r>
        <w:t>Меню-требование, заверенное подписями лиц, ответственных за получение (выдачу,использование) продуктов питания, передается вбухгалтерию в сроки, установленные учреждением в рамках учетной политики и правиламидокументооборота.</w:t>
      </w:r>
    </w:p>
    <w:p w:rsidR="00612151" w:rsidRPr="00C937FE" w:rsidRDefault="00612151" w:rsidP="003B7731">
      <w:pPr>
        <w:pStyle w:val="ListParagraph"/>
        <w:numPr>
          <w:ilvl w:val="2"/>
          <w:numId w:val="5"/>
        </w:numPr>
        <w:tabs>
          <w:tab w:val="left" w:pos="1551"/>
        </w:tabs>
        <w:ind w:left="0" w:right="223" w:firstLine="707"/>
      </w:pPr>
      <w:r w:rsidRPr="00C937FE">
        <w:rPr>
          <w:sz w:val="24"/>
        </w:rPr>
        <w:t>Учёт поступления и выбытия продуктов питания на склад и со склада ведётся вкнигеучётаматериальныхценностей(форма0504042поОКУД)путёмотраженияихпоступления, расхода и остатка по наименованиям, в количественном выражении. В концемесяцаподсчитываютсяитоги дляпроведениясверкисданнымибухгалтерскогоучета.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551"/>
        </w:tabs>
        <w:ind w:left="0" w:right="222" w:firstLine="707"/>
      </w:pPr>
      <w:r>
        <w:rPr>
          <w:sz w:val="24"/>
        </w:rPr>
        <w:t>Ежемесячно составляется отчёт о перемещении продуктов питания на складе сприложениемдокументов,подтверждающихпоступлениеирасходпродуктов.Отчётзаверяетсяподписями ответственныхлиц.</w:t>
      </w:r>
    </w:p>
    <w:p w:rsidR="00612151" w:rsidRDefault="00612151" w:rsidP="003B7731">
      <w:pPr>
        <w:jc w:val="both"/>
        <w:sectPr w:rsidR="00612151" w:rsidSect="003B7731">
          <w:pgSz w:w="11910" w:h="16840"/>
          <w:pgMar w:top="980" w:right="570" w:bottom="278" w:left="1400" w:header="714" w:footer="0" w:gutter="0"/>
          <w:cols w:space="720"/>
        </w:sectPr>
      </w:pPr>
    </w:p>
    <w:p w:rsidR="00612151" w:rsidRDefault="00612151" w:rsidP="003B7731">
      <w:pPr>
        <w:pStyle w:val="BodyText"/>
        <w:ind w:left="0" w:firstLine="0"/>
        <w:jc w:val="left"/>
        <w:rPr>
          <w:sz w:val="20"/>
        </w:rPr>
      </w:pPr>
    </w:p>
    <w:p w:rsidR="00612151" w:rsidRDefault="00612151" w:rsidP="003B7731">
      <w:pPr>
        <w:pStyle w:val="BodyText"/>
        <w:spacing w:before="2"/>
        <w:ind w:left="0" w:firstLine="0"/>
        <w:jc w:val="left"/>
        <w:rPr>
          <w:sz w:val="20"/>
        </w:rPr>
      </w:pP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661"/>
        </w:tabs>
        <w:spacing w:before="90"/>
        <w:ind w:left="0" w:right="221" w:firstLine="707"/>
        <w:rPr>
          <w:sz w:val="24"/>
        </w:rPr>
      </w:pPr>
      <w:r>
        <w:rPr>
          <w:sz w:val="24"/>
        </w:rPr>
        <w:t>Контроль за целевым расходованием средств.направляемых на организациюпитанияосуществляютруководительсовместносглавнымбухгалтеромУчреждения.</w:t>
      </w:r>
    </w:p>
    <w:p w:rsidR="00612151" w:rsidRDefault="00612151" w:rsidP="003B7731">
      <w:pPr>
        <w:pStyle w:val="ListParagraph"/>
        <w:numPr>
          <w:ilvl w:val="2"/>
          <w:numId w:val="5"/>
        </w:numPr>
        <w:tabs>
          <w:tab w:val="left" w:pos="1730"/>
        </w:tabs>
        <w:ind w:left="0" w:right="231" w:firstLine="707"/>
        <w:rPr>
          <w:sz w:val="24"/>
        </w:rPr>
      </w:pPr>
      <w:r>
        <w:rPr>
          <w:color w:val="161808"/>
          <w:sz w:val="24"/>
        </w:rPr>
        <w:t>Объёмыфинансированиярасходовнаорганизациюпитаниянаочереднойфинансовыйгодустанавливаютсяс учётомпрогнозачисленностидетейвУчреждении.</w:t>
      </w:r>
    </w:p>
    <w:p w:rsidR="00612151" w:rsidRPr="00C00D8D" w:rsidRDefault="00612151" w:rsidP="00C00D8D">
      <w:pPr>
        <w:pStyle w:val="Heading1"/>
        <w:numPr>
          <w:ilvl w:val="1"/>
          <w:numId w:val="5"/>
        </w:numPr>
        <w:tabs>
          <w:tab w:val="left" w:pos="898"/>
        </w:tabs>
        <w:ind w:left="0" w:hanging="421"/>
        <w:jc w:val="center"/>
      </w:pPr>
      <w:r>
        <w:t>Обязанностиучастниковобразовательныхотношений</w:t>
      </w:r>
    </w:p>
    <w:p w:rsidR="00612151" w:rsidRDefault="00612151" w:rsidP="00C00D8D">
      <w:pPr>
        <w:pStyle w:val="Heading1"/>
        <w:tabs>
          <w:tab w:val="left" w:pos="898"/>
        </w:tabs>
        <w:ind w:left="0" w:firstLine="0"/>
        <w:jc w:val="center"/>
      </w:pPr>
      <w:r>
        <w:t>приорганизациипитания</w:t>
      </w:r>
    </w:p>
    <w:p w:rsidR="00612151" w:rsidRPr="00E4286D" w:rsidRDefault="00612151" w:rsidP="00E4286D">
      <w:pPr>
        <w:pStyle w:val="ListParagraph"/>
        <w:numPr>
          <w:ilvl w:val="2"/>
          <w:numId w:val="5"/>
        </w:numPr>
        <w:tabs>
          <w:tab w:val="left" w:pos="1610"/>
        </w:tabs>
        <w:ind w:left="0" w:firstLine="567"/>
        <w:rPr>
          <w:sz w:val="24"/>
        </w:rPr>
      </w:pPr>
      <w:r>
        <w:rPr>
          <w:sz w:val="24"/>
        </w:rPr>
        <w:t>РуководительУчреждения:</w:t>
      </w:r>
      <w:r w:rsidRPr="00E4286D">
        <w:t>несетответственностьзаорганизациюпитания</w:t>
      </w:r>
      <w:r w:rsidRPr="00E4286D">
        <w:rPr>
          <w:spacing w:val="1"/>
        </w:rPr>
        <w:t xml:space="preserve">обучающихся </w:t>
      </w:r>
      <w:r w:rsidRPr="00E4286D">
        <w:t>воспитанниковвсоответствиисфедеральными, региональными нормативными актами, федеральнымисанитарнымиправиламиинормами, уставомУчрежденияинастоящимПоложением;обеспечивает принятие локальных актов, предусмотренных настоящим Положением;назначаетизчислаработниковУчрежденияответственныхзаорганизациюпитанияизакрепляетихобязанности; обеспечивает рассмотрение вопросов организации питания воспитанниковнродительскихсобраниях, заседанияхСовета Учреждения.</w:t>
      </w:r>
    </w:p>
    <w:p w:rsidR="00612151" w:rsidRPr="0074158A" w:rsidRDefault="00612151" w:rsidP="00C00D8D">
      <w:pPr>
        <w:pStyle w:val="ListParagraph"/>
        <w:numPr>
          <w:ilvl w:val="2"/>
          <w:numId w:val="5"/>
        </w:numPr>
        <w:tabs>
          <w:tab w:val="left" w:pos="1625"/>
        </w:tabs>
        <w:spacing w:before="1"/>
        <w:ind w:left="0" w:right="224" w:firstLine="567"/>
        <w:rPr>
          <w:sz w:val="24"/>
        </w:rPr>
      </w:pPr>
      <w:r w:rsidRPr="0074158A">
        <w:rPr>
          <w:sz w:val="24"/>
        </w:rPr>
        <w:t>З</w:t>
      </w:r>
      <w:r>
        <w:rPr>
          <w:sz w:val="24"/>
        </w:rPr>
        <w:t>аместитель директора по учебно-</w:t>
      </w:r>
      <w:r w:rsidRPr="0074158A">
        <w:rPr>
          <w:sz w:val="24"/>
        </w:rPr>
        <w:t>воспитательной работе:</w:t>
      </w:r>
    </w:p>
    <w:p w:rsidR="00612151" w:rsidRPr="0074158A" w:rsidRDefault="00612151" w:rsidP="003B7731">
      <w:pPr>
        <w:tabs>
          <w:tab w:val="left" w:pos="284"/>
        </w:tabs>
        <w:spacing w:before="1"/>
        <w:ind w:right="224" w:firstLine="283"/>
        <w:jc w:val="both"/>
        <w:rPr>
          <w:sz w:val="24"/>
        </w:rPr>
      </w:pPr>
      <w:r w:rsidRPr="0074158A">
        <w:rPr>
          <w:sz w:val="24"/>
        </w:rPr>
        <w:t xml:space="preserve">представляет </w:t>
      </w:r>
      <w:r>
        <w:rPr>
          <w:sz w:val="24"/>
        </w:rPr>
        <w:t>инженеру-технологу</w:t>
      </w:r>
      <w:r w:rsidRPr="0074158A">
        <w:rPr>
          <w:sz w:val="24"/>
        </w:rPr>
        <w:t xml:space="preserve"> Учреждения заявку на организацию питания обучающихся</w:t>
      </w:r>
      <w:r>
        <w:rPr>
          <w:sz w:val="24"/>
        </w:rPr>
        <w:t>,</w:t>
      </w:r>
      <w:r w:rsidRPr="0074158A">
        <w:rPr>
          <w:sz w:val="24"/>
        </w:rPr>
        <w:t xml:space="preserve">  воспитанников  на следующий день. В заявке обязательно указывается фактическое количество питающихся;</w:t>
      </w:r>
    </w:p>
    <w:p w:rsidR="00612151" w:rsidRDefault="00612151" w:rsidP="003B7731">
      <w:pPr>
        <w:tabs>
          <w:tab w:val="left" w:pos="426"/>
        </w:tabs>
        <w:spacing w:before="1"/>
        <w:ind w:right="224" w:firstLine="567"/>
        <w:jc w:val="both"/>
        <w:rPr>
          <w:sz w:val="24"/>
        </w:rPr>
      </w:pPr>
      <w:r w:rsidRPr="0074158A">
        <w:rPr>
          <w:sz w:val="24"/>
        </w:rPr>
        <w:t xml:space="preserve">уточняет представленную накануне заявку об организации питания воспитанников; ведет ежедневный табель учета полученных </w:t>
      </w:r>
      <w:r>
        <w:rPr>
          <w:sz w:val="24"/>
        </w:rPr>
        <w:t xml:space="preserve">обучающимися, </w:t>
      </w:r>
      <w:r w:rsidRPr="0074158A">
        <w:rPr>
          <w:sz w:val="24"/>
        </w:rPr>
        <w:t xml:space="preserve">воспитанниками приемов пищи; </w:t>
      </w:r>
    </w:p>
    <w:p w:rsidR="00612151" w:rsidRPr="0074158A" w:rsidRDefault="00612151" w:rsidP="003B7731">
      <w:pPr>
        <w:tabs>
          <w:tab w:val="left" w:pos="284"/>
        </w:tabs>
        <w:spacing w:before="1"/>
        <w:ind w:right="224" w:firstLine="567"/>
        <w:jc w:val="both"/>
        <w:rPr>
          <w:sz w:val="24"/>
        </w:rPr>
      </w:pPr>
      <w:r>
        <w:rPr>
          <w:sz w:val="24"/>
        </w:rPr>
        <w:tab/>
      </w:r>
      <w:r w:rsidRPr="0074158A">
        <w:rPr>
          <w:sz w:val="24"/>
        </w:rPr>
        <w:t>осуществляет в части своей компетенции мониторинг организации питания; предусматривают в планах воспитательной работы мероприятия, направленные наформирование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воспитанников;</w:t>
      </w:r>
    </w:p>
    <w:p w:rsidR="00612151" w:rsidRPr="0074158A" w:rsidRDefault="00612151" w:rsidP="003B7731">
      <w:pPr>
        <w:tabs>
          <w:tab w:val="left" w:pos="284"/>
          <w:tab w:val="left" w:pos="1625"/>
        </w:tabs>
        <w:spacing w:before="1"/>
        <w:ind w:right="224" w:firstLine="567"/>
        <w:jc w:val="both"/>
        <w:rPr>
          <w:sz w:val="24"/>
        </w:rPr>
      </w:pPr>
      <w:r w:rsidRPr="0074158A">
        <w:rPr>
          <w:sz w:val="24"/>
        </w:rPr>
        <w:t>выносит на обсуждение на заседаниях Совета Учреждения предложения по улучшению питания воспитанников.</w:t>
      </w:r>
    </w:p>
    <w:p w:rsidR="00612151" w:rsidRPr="00E4286D" w:rsidRDefault="00612151" w:rsidP="00E4286D">
      <w:pPr>
        <w:pStyle w:val="ListParagraph"/>
        <w:numPr>
          <w:ilvl w:val="2"/>
          <w:numId w:val="5"/>
        </w:numPr>
        <w:tabs>
          <w:tab w:val="left" w:pos="1762"/>
          <w:tab w:val="left" w:pos="3236"/>
          <w:tab w:val="left" w:pos="4860"/>
          <w:tab w:val="left" w:pos="6418"/>
          <w:tab w:val="left" w:pos="7606"/>
          <w:tab w:val="left" w:pos="8064"/>
        </w:tabs>
        <w:ind w:left="0" w:right="218" w:firstLine="567"/>
        <w:rPr>
          <w:sz w:val="24"/>
        </w:rPr>
      </w:pPr>
      <w:r w:rsidRPr="00E4286D">
        <w:rPr>
          <w:sz w:val="24"/>
        </w:rPr>
        <w:t>Заместитель</w:t>
      </w:r>
      <w:r w:rsidRPr="00E4286D">
        <w:rPr>
          <w:sz w:val="24"/>
        </w:rPr>
        <w:tab/>
        <w:t>директора, курирующий вопросы по административно-хозяйственнойчасти:</w:t>
      </w:r>
    </w:p>
    <w:p w:rsidR="00612151" w:rsidRPr="00E4286D" w:rsidRDefault="00612151" w:rsidP="00E4286D">
      <w:pPr>
        <w:pStyle w:val="ListParagraph"/>
        <w:tabs>
          <w:tab w:val="left" w:pos="1762"/>
          <w:tab w:val="left" w:pos="3236"/>
          <w:tab w:val="left" w:pos="4860"/>
          <w:tab w:val="left" w:pos="6418"/>
          <w:tab w:val="left" w:pos="7606"/>
          <w:tab w:val="left" w:pos="8064"/>
        </w:tabs>
        <w:ind w:left="707" w:right="218" w:firstLine="0"/>
        <w:rPr>
          <w:sz w:val="24"/>
        </w:rPr>
      </w:pPr>
      <w:r w:rsidRPr="00E4286D">
        <w:rPr>
          <w:sz w:val="24"/>
        </w:rPr>
        <w:t xml:space="preserve">контролирует своевременное заключение контрактов (договоров) на приобретение и поставку продуктов питания, </w:t>
      </w:r>
    </w:p>
    <w:p w:rsidR="00612151" w:rsidRPr="00E4286D" w:rsidRDefault="00612151" w:rsidP="00E4286D">
      <w:pPr>
        <w:pStyle w:val="BodyText"/>
        <w:ind w:left="0" w:right="221" w:firstLine="567"/>
      </w:pPr>
      <w:r w:rsidRPr="00E4286D">
        <w:t>обеспечиваетсвоевременнуюорганизациюремонтатехнологического,механическогоихолодильного оборудования пищеблока;</w:t>
      </w:r>
    </w:p>
    <w:p w:rsidR="00612151" w:rsidRPr="00E4286D" w:rsidRDefault="00612151" w:rsidP="00E4286D">
      <w:pPr>
        <w:pStyle w:val="BodyText"/>
        <w:tabs>
          <w:tab w:val="left" w:pos="2173"/>
          <w:tab w:val="left" w:pos="3420"/>
          <w:tab w:val="left" w:pos="4984"/>
          <w:tab w:val="left" w:pos="6512"/>
          <w:tab w:val="left" w:pos="7549"/>
          <w:tab w:val="left" w:pos="9086"/>
        </w:tabs>
        <w:ind w:left="0" w:right="221" w:firstLine="567"/>
      </w:pPr>
      <w:r w:rsidRPr="00E4286D">
        <w:t xml:space="preserve">снабжает пищеблок достаточным количеством посуды, специальной </w:t>
      </w:r>
      <w:r w:rsidRPr="00E4286D">
        <w:rPr>
          <w:spacing w:val="-1"/>
        </w:rPr>
        <w:t>одежды,</w:t>
      </w:r>
      <w:r w:rsidRPr="00E4286D">
        <w:t>моющими, дезинфицирующими средствами,уборочныминвентарем;</w:t>
      </w:r>
    </w:p>
    <w:p w:rsidR="00612151" w:rsidRPr="00E4286D" w:rsidRDefault="00612151" w:rsidP="00E4286D">
      <w:pPr>
        <w:pStyle w:val="BodyText"/>
        <w:tabs>
          <w:tab w:val="left" w:pos="2173"/>
          <w:tab w:val="left" w:pos="3420"/>
          <w:tab w:val="left" w:pos="4984"/>
          <w:tab w:val="left" w:pos="6512"/>
          <w:tab w:val="left" w:pos="7549"/>
          <w:tab w:val="left" w:pos="9086"/>
        </w:tabs>
        <w:ind w:left="0" w:right="221" w:firstLine="567"/>
      </w:pPr>
      <w:r w:rsidRPr="00E4286D">
        <w:t>осуществляет в части своей компетенции мониторинг организации питания;</w:t>
      </w:r>
    </w:p>
    <w:p w:rsidR="00612151" w:rsidRPr="00E4286D" w:rsidRDefault="00612151" w:rsidP="00E4286D">
      <w:pPr>
        <w:pStyle w:val="BodyText"/>
        <w:ind w:left="0" w:firstLine="567"/>
      </w:pPr>
      <w:r w:rsidRPr="00E4286D">
        <w:t>вноситпредложенияпоулучшениюорганизациипитаниявоспитанников.</w:t>
      </w:r>
    </w:p>
    <w:p w:rsidR="00612151" w:rsidRDefault="00612151" w:rsidP="00E4286D">
      <w:pPr>
        <w:pStyle w:val="BodyText"/>
        <w:ind w:left="0" w:firstLine="567"/>
      </w:pPr>
      <w:r>
        <w:t>2.7.4.</w:t>
      </w:r>
      <w:r w:rsidRPr="0074158A">
        <w:tab/>
        <w:t>Воспитатель, ответственный за питание осуществляет обязанности, установленные приказом  руководителя Учреждения.</w:t>
      </w:r>
    </w:p>
    <w:p w:rsidR="00612151" w:rsidRPr="0074158A" w:rsidRDefault="00612151" w:rsidP="00C00D8D">
      <w:pPr>
        <w:pStyle w:val="ListParagraph"/>
        <w:numPr>
          <w:ilvl w:val="2"/>
          <w:numId w:val="19"/>
        </w:numPr>
        <w:tabs>
          <w:tab w:val="left" w:pos="0"/>
        </w:tabs>
        <w:ind w:left="0" w:firstLine="567"/>
        <w:rPr>
          <w:sz w:val="24"/>
        </w:rPr>
      </w:pPr>
      <w:r w:rsidRPr="0074158A">
        <w:rPr>
          <w:sz w:val="24"/>
        </w:rPr>
        <w:t>Работникипищеблока:</w:t>
      </w:r>
    </w:p>
    <w:p w:rsidR="00612151" w:rsidRDefault="00612151" w:rsidP="003B7731">
      <w:pPr>
        <w:pStyle w:val="BodyText"/>
        <w:ind w:left="0" w:firstLine="0"/>
        <w:jc w:val="left"/>
      </w:pPr>
      <w:r>
        <w:t>выполняютобязанностиврамкахдолжностнойинструкции;</w:t>
      </w:r>
    </w:p>
    <w:p w:rsidR="00612151" w:rsidRDefault="00612151" w:rsidP="003B7731">
      <w:pPr>
        <w:pStyle w:val="BodyText"/>
        <w:ind w:left="0" w:right="219"/>
        <w:jc w:val="left"/>
      </w:pPr>
      <w:r>
        <w:t>не должны во время работы носить кольца, серьги, закалывать спецодежду булавками,курить нарабочемместе и натерритории Учреждения;</w:t>
      </w:r>
    </w:p>
    <w:p w:rsidR="00612151" w:rsidRDefault="00612151" w:rsidP="003B7731">
      <w:pPr>
        <w:pStyle w:val="BodyText"/>
        <w:spacing w:before="1"/>
        <w:ind w:left="0" w:firstLine="0"/>
        <w:jc w:val="left"/>
      </w:pPr>
      <w:r>
        <w:t>вправевноситьпредложенияпоулучшениюорганизациипитания.</w:t>
      </w:r>
    </w:p>
    <w:p w:rsidR="00612151" w:rsidRDefault="00612151" w:rsidP="00C00D8D">
      <w:pPr>
        <w:pStyle w:val="ListParagraph"/>
        <w:numPr>
          <w:ilvl w:val="2"/>
          <w:numId w:val="19"/>
        </w:numPr>
        <w:tabs>
          <w:tab w:val="left" w:pos="0"/>
        </w:tabs>
        <w:spacing w:before="1"/>
        <w:ind w:left="0" w:firstLine="709"/>
        <w:rPr>
          <w:sz w:val="24"/>
        </w:rPr>
      </w:pPr>
      <w:r>
        <w:rPr>
          <w:sz w:val="24"/>
        </w:rPr>
        <w:t>Родители(законныепредставители)</w:t>
      </w:r>
      <w:r>
        <w:rPr>
          <w:spacing w:val="-3"/>
          <w:sz w:val="24"/>
        </w:rPr>
        <w:t xml:space="preserve">обучающихся, </w:t>
      </w:r>
      <w:r>
        <w:rPr>
          <w:sz w:val="24"/>
        </w:rPr>
        <w:t>воспитанников:</w:t>
      </w:r>
    </w:p>
    <w:p w:rsidR="00612151" w:rsidRDefault="00612151" w:rsidP="003B7731">
      <w:pPr>
        <w:pStyle w:val="BodyText"/>
        <w:ind w:left="0" w:right="225"/>
      </w:pPr>
      <w:r>
        <w:t>представляютподтверждающиедокументывслучае,еслиребенокотноситсякльготнойкатегории детей;</w:t>
      </w:r>
    </w:p>
    <w:p w:rsidR="00612151" w:rsidRDefault="00612151" w:rsidP="003B7731">
      <w:pPr>
        <w:pStyle w:val="BodyText"/>
        <w:ind w:left="0" w:right="225"/>
      </w:pPr>
      <w:r>
        <w:t>получают выплату денежной компенсации стоимости двухразового питания обучающихся, воспитанников Учреждения, получающих образование по образовательным программам начального общего, основного общего образования на дому и профессионального обучения (за исключением детей-сирот и детей, оставшихся без попечения родителей), в том числе с использованием дистанционных образовательных технологий. (Порядок выплаты денежной компенсации стоимости двухразового питания родителям (законным представителям) обучающихся, воспитанников общеобразовательной организации, получающих образование на дому, Приказ № 76 от 03.07.2020 г);</w:t>
      </w:r>
    </w:p>
    <w:p w:rsidR="00612151" w:rsidRDefault="00612151" w:rsidP="003B7731">
      <w:pPr>
        <w:pStyle w:val="BodyText"/>
        <w:ind w:left="0" w:right="223"/>
      </w:pPr>
      <w:r>
        <w:t>сообщаютклассному руководителю</w:t>
      </w:r>
      <w:r>
        <w:rPr>
          <w:spacing w:val="1"/>
        </w:rPr>
        <w:t>(</w:t>
      </w:r>
      <w:r>
        <w:t>воспитателю) оболезниребенкаилиеговременномотсутствии в Учреждении для снятия его с питания на период его фактического отсутствия, атакжепредупреждаютклассного руководителя</w:t>
      </w:r>
      <w:r w:rsidRPr="0074158A">
        <w:t xml:space="preserve"> (воспи</w:t>
      </w:r>
      <w:r>
        <w:t>тателя</w:t>
      </w:r>
      <w:r w:rsidRPr="0074158A">
        <w:t>)</w:t>
      </w:r>
      <w:r>
        <w:t xml:space="preserve"> обимеющихсяуребенкааллергическихреакцияхнапродуктыпитания идругихограничениях;</w:t>
      </w:r>
    </w:p>
    <w:p w:rsidR="00612151" w:rsidRDefault="00612151" w:rsidP="003B7731">
      <w:pPr>
        <w:pStyle w:val="BodyText"/>
        <w:ind w:left="0" w:right="230"/>
      </w:pPr>
      <w:r>
        <w:t>ведут разъяснительную работу со своими детьми по привитию им навыков здоровогообразажизни иправильного питания;</w:t>
      </w:r>
    </w:p>
    <w:p w:rsidR="00612151" w:rsidRDefault="00612151" w:rsidP="003B7731">
      <w:pPr>
        <w:pStyle w:val="BodyText"/>
        <w:ind w:left="0" w:firstLine="0"/>
      </w:pPr>
      <w:r>
        <w:t>вносятпредложенияпоулучшениюорганизациипитаниявоспитанников;</w:t>
      </w:r>
    </w:p>
    <w:p w:rsidR="00612151" w:rsidRDefault="00612151" w:rsidP="003B7731">
      <w:pPr>
        <w:pStyle w:val="BodyText"/>
        <w:ind w:left="0" w:firstLine="0"/>
      </w:pPr>
      <w:r>
        <w:t>участвуют в родительском контроле за организацией горячего питания (Положение о родительском контроле за организацией горячего питания в ГКОУ «Специальная (коррекционная) общеобразовательная школа-интернат № 10», Приказ № 146 , п.9 от 01.09.2021 г).</w:t>
      </w:r>
    </w:p>
    <w:p w:rsidR="00612151" w:rsidRDefault="00612151" w:rsidP="003B7731">
      <w:pPr>
        <w:pStyle w:val="BodyText"/>
        <w:ind w:left="0" w:firstLine="0"/>
        <w:jc w:val="left"/>
      </w:pPr>
    </w:p>
    <w:p w:rsidR="00612151" w:rsidRDefault="00612151" w:rsidP="00C00D8D">
      <w:pPr>
        <w:pStyle w:val="Heading1"/>
        <w:numPr>
          <w:ilvl w:val="1"/>
          <w:numId w:val="2"/>
        </w:numPr>
        <w:tabs>
          <w:tab w:val="left" w:pos="1483"/>
          <w:tab w:val="left" w:pos="3303"/>
        </w:tabs>
        <w:spacing w:before="90"/>
        <w:ind w:left="0" w:right="223" w:firstLine="707"/>
        <w:jc w:val="center"/>
      </w:pPr>
      <w:r>
        <w:t>Контрользаорганизациейпитания</w:t>
      </w:r>
    </w:p>
    <w:p w:rsidR="00612151" w:rsidRPr="0053725B" w:rsidRDefault="00612151" w:rsidP="003B7731">
      <w:pPr>
        <w:pStyle w:val="Heading1"/>
        <w:numPr>
          <w:ilvl w:val="2"/>
          <w:numId w:val="20"/>
        </w:numPr>
        <w:spacing w:before="90"/>
        <w:ind w:left="0" w:right="223" w:firstLine="582"/>
        <w:rPr>
          <w:b w:val="0"/>
        </w:rPr>
      </w:pPr>
      <w:r w:rsidRPr="0053725B">
        <w:rPr>
          <w:b w:val="0"/>
        </w:rPr>
        <w:t>Контроль качества и безопасности организа</w:t>
      </w:r>
      <w:r>
        <w:rPr>
          <w:b w:val="0"/>
        </w:rPr>
        <w:t>ции питания</w:t>
      </w:r>
      <w:r w:rsidRPr="0053725B">
        <w:rPr>
          <w:b w:val="0"/>
        </w:rPr>
        <w:t>осуществляется наоснованиипрограммыпроизводственногоконтроля,утвержденной</w:t>
      </w:r>
      <w:r>
        <w:rPr>
          <w:b w:val="0"/>
        </w:rPr>
        <w:t>руководителем</w:t>
      </w:r>
      <w:r w:rsidRPr="0053725B">
        <w:rPr>
          <w:b w:val="0"/>
        </w:rPr>
        <w:t>Учреждения.</w:t>
      </w:r>
    </w:p>
    <w:p w:rsidR="00612151" w:rsidRDefault="00612151" w:rsidP="003B7731">
      <w:pPr>
        <w:pStyle w:val="BodyText"/>
        <w:ind w:left="0" w:firstLine="0"/>
        <w:jc w:val="left"/>
      </w:pPr>
    </w:p>
    <w:p w:rsidR="00612151" w:rsidRDefault="00612151" w:rsidP="00C00D8D">
      <w:pPr>
        <w:pStyle w:val="Heading1"/>
        <w:numPr>
          <w:ilvl w:val="0"/>
          <w:numId w:val="20"/>
        </w:numPr>
        <w:tabs>
          <w:tab w:val="left" w:pos="993"/>
        </w:tabs>
        <w:ind w:left="0" w:firstLine="453"/>
        <w:jc w:val="center"/>
      </w:pPr>
      <w:r>
        <w:t>Ответственность</w:t>
      </w:r>
    </w:p>
    <w:p w:rsidR="00612151" w:rsidRDefault="00612151" w:rsidP="003B7731">
      <w:pPr>
        <w:pStyle w:val="ListParagraph"/>
        <w:numPr>
          <w:ilvl w:val="1"/>
          <w:numId w:val="1"/>
        </w:numPr>
        <w:tabs>
          <w:tab w:val="left" w:pos="1560"/>
        </w:tabs>
        <w:ind w:left="0" w:right="229" w:firstLine="707"/>
        <w:rPr>
          <w:sz w:val="24"/>
        </w:rPr>
      </w:pPr>
      <w:r>
        <w:rPr>
          <w:sz w:val="24"/>
        </w:rPr>
        <w:t>ВсеработникиУчреждения,отвечающиезаорганизациюпитания,несутответственностьзавред,причиненныйздоровьювоспитанников,связанныйснеисполнениемилиненадлежащимисполнениемдолжностныхобязанностей.</w:t>
      </w:r>
    </w:p>
    <w:p w:rsidR="00612151" w:rsidRDefault="00612151" w:rsidP="003B7731">
      <w:pPr>
        <w:pStyle w:val="ListParagraph"/>
        <w:numPr>
          <w:ilvl w:val="1"/>
          <w:numId w:val="1"/>
        </w:numPr>
        <w:tabs>
          <w:tab w:val="left" w:pos="1538"/>
        </w:tabs>
        <w:ind w:left="0" w:right="224" w:firstLine="707"/>
        <w:rPr>
          <w:sz w:val="24"/>
        </w:rPr>
      </w:pPr>
      <w:r>
        <w:rPr>
          <w:sz w:val="24"/>
        </w:rPr>
        <w:t>Родители(законныепредставители)воспитанниковнесутпредусмотреннуюдействующимзаконодательствомответственностьзанеуведомлениеУчрежденияонаступленииобстоятельств,лишающихихправанаполучениекомпенсациинапитаниеребенка.</w:t>
      </w:r>
    </w:p>
    <w:p w:rsidR="00612151" w:rsidRDefault="00612151" w:rsidP="003B7731">
      <w:pPr>
        <w:pStyle w:val="ListParagraph"/>
        <w:numPr>
          <w:ilvl w:val="1"/>
          <w:numId w:val="1"/>
        </w:numPr>
        <w:tabs>
          <w:tab w:val="left" w:pos="1435"/>
        </w:tabs>
        <w:spacing w:before="1"/>
        <w:ind w:left="0" w:right="222" w:firstLine="707"/>
        <w:rPr>
          <w:sz w:val="24"/>
        </w:rPr>
      </w:pPr>
      <w:r>
        <w:rPr>
          <w:sz w:val="24"/>
        </w:rPr>
        <w:t>Работники Учреждения, виновные в нарушении требований организации питания,привлекаютсякдисциплинарнойиматериальнойответственности,авслучаях,установленныхзаконодательствомРоссийскойФедерации,–кгражданско-правовой,административнойиуголовнойответственностивпорядке, установленномфедеральными законами.</w:t>
      </w:r>
    </w:p>
    <w:p w:rsidR="00612151" w:rsidRDefault="00612151">
      <w:pPr>
        <w:jc w:val="both"/>
        <w:rPr>
          <w:sz w:val="24"/>
        </w:rPr>
        <w:sectPr w:rsidR="00612151" w:rsidSect="003B7731">
          <w:pgSz w:w="11910" w:h="16840"/>
          <w:pgMar w:top="980" w:right="570" w:bottom="278" w:left="1400" w:header="714" w:footer="0" w:gutter="0"/>
          <w:cols w:space="720"/>
        </w:sectPr>
      </w:pPr>
    </w:p>
    <w:p w:rsidR="00612151" w:rsidRDefault="00612151">
      <w:pPr>
        <w:pStyle w:val="BodyText"/>
        <w:ind w:left="0" w:firstLine="0"/>
        <w:jc w:val="left"/>
        <w:rPr>
          <w:sz w:val="16"/>
        </w:rPr>
      </w:pPr>
    </w:p>
    <w:p w:rsidR="00612151" w:rsidRDefault="00612151" w:rsidP="0053725B">
      <w:pPr>
        <w:pStyle w:val="TableParagraph"/>
        <w:tabs>
          <w:tab w:val="left" w:pos="3127"/>
        </w:tabs>
        <w:ind w:left="200" w:right="317"/>
        <w:jc w:val="right"/>
      </w:pPr>
      <w:r>
        <w:t>Приложение 1</w:t>
      </w:r>
    </w:p>
    <w:p w:rsidR="00612151" w:rsidRDefault="00612151" w:rsidP="0053725B">
      <w:pPr>
        <w:pStyle w:val="TableParagraph"/>
        <w:tabs>
          <w:tab w:val="left" w:pos="3127"/>
        </w:tabs>
        <w:ind w:left="200" w:right="317"/>
        <w:jc w:val="right"/>
        <w:rPr>
          <w:spacing w:val="-52"/>
        </w:rPr>
      </w:pPr>
      <w:r>
        <w:t>к Положению о питании воспитанников</w:t>
      </w:r>
    </w:p>
    <w:p w:rsidR="00612151" w:rsidRDefault="00612151" w:rsidP="0053725B">
      <w:pPr>
        <w:pStyle w:val="TableParagraph"/>
        <w:tabs>
          <w:tab w:val="left" w:pos="3127"/>
        </w:tabs>
        <w:ind w:left="200" w:right="317"/>
        <w:jc w:val="right"/>
        <w:rPr>
          <w:sz w:val="24"/>
        </w:rPr>
      </w:pPr>
      <w:r>
        <w:t>в</w:t>
      </w:r>
      <w:r>
        <w:rPr>
          <w:sz w:val="24"/>
        </w:rPr>
        <w:t xml:space="preserve">ГКОУ «Специальная (коррекционная) </w:t>
      </w:r>
    </w:p>
    <w:p w:rsidR="00612151" w:rsidRDefault="00612151" w:rsidP="0053725B">
      <w:pPr>
        <w:pStyle w:val="TableParagraph"/>
        <w:tabs>
          <w:tab w:val="left" w:pos="3127"/>
        </w:tabs>
        <w:ind w:left="200" w:right="317"/>
        <w:jc w:val="right"/>
        <w:rPr>
          <w:sz w:val="24"/>
        </w:rPr>
      </w:pPr>
      <w:r>
        <w:rPr>
          <w:sz w:val="24"/>
        </w:rPr>
        <w:t>общеобразовательная школа - интернат №10</w:t>
      </w:r>
    </w:p>
    <w:p w:rsidR="00612151" w:rsidRDefault="00612151" w:rsidP="0053725B">
      <w:pPr>
        <w:spacing w:before="91"/>
        <w:ind w:left="6168" w:right="219" w:firstLine="2420"/>
        <w:jc w:val="right"/>
      </w:pPr>
    </w:p>
    <w:p w:rsidR="00612151" w:rsidRDefault="00612151">
      <w:pPr>
        <w:pStyle w:val="BodyText"/>
        <w:ind w:left="0" w:right="223" w:firstLine="0"/>
        <w:jc w:val="right"/>
      </w:pPr>
      <w:r>
        <w:t>УТВЕРЖДАЮ</w:t>
      </w:r>
    </w:p>
    <w:p w:rsidR="00612151" w:rsidRDefault="00612151">
      <w:pPr>
        <w:pStyle w:val="BodyText"/>
        <w:ind w:left="0" w:right="223" w:firstLine="0"/>
        <w:jc w:val="right"/>
      </w:pPr>
      <w:r>
        <w:t>Директор_____________________</w:t>
      </w:r>
    </w:p>
    <w:p w:rsidR="00612151" w:rsidRDefault="00612151">
      <w:pPr>
        <w:pStyle w:val="BodyText"/>
        <w:tabs>
          <w:tab w:val="left" w:pos="2159"/>
        </w:tabs>
        <w:ind w:left="0" w:right="223" w:firstLine="0"/>
        <w:jc w:val="right"/>
      </w:pPr>
      <w:r>
        <w:rPr>
          <w:u w:val="single"/>
        </w:rPr>
        <w:tab/>
      </w:r>
      <w:r>
        <w:t>___________</w:t>
      </w:r>
    </w:p>
    <w:p w:rsidR="00612151" w:rsidRDefault="00612151">
      <w:pPr>
        <w:pStyle w:val="BodyText"/>
        <w:tabs>
          <w:tab w:val="left" w:pos="601"/>
          <w:tab w:val="left" w:pos="2398"/>
          <w:tab w:val="left" w:pos="3238"/>
        </w:tabs>
        <w:ind w:left="0" w:right="223" w:firstLine="0"/>
        <w:jc w:val="righ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:rsidR="00612151" w:rsidRDefault="00612151">
      <w:pPr>
        <w:pStyle w:val="BodyText"/>
        <w:ind w:left="0" w:firstLine="0"/>
        <w:jc w:val="left"/>
      </w:pPr>
    </w:p>
    <w:p w:rsidR="00612151" w:rsidRDefault="00612151">
      <w:pPr>
        <w:pStyle w:val="Heading1"/>
        <w:ind w:left="2088" w:right="2011" w:firstLine="0"/>
        <w:jc w:val="center"/>
      </w:pPr>
      <w:r>
        <w:t>АКТ</w:t>
      </w:r>
    </w:p>
    <w:p w:rsidR="00612151" w:rsidRDefault="00612151">
      <w:pPr>
        <w:ind w:left="2088" w:right="2013"/>
        <w:jc w:val="center"/>
        <w:rPr>
          <w:b/>
          <w:sz w:val="24"/>
        </w:rPr>
      </w:pPr>
      <w:r>
        <w:rPr>
          <w:b/>
          <w:sz w:val="24"/>
        </w:rPr>
        <w:t>обувеличениивыходапорций</w:t>
      </w:r>
    </w:p>
    <w:p w:rsidR="00612151" w:rsidRDefault="00612151">
      <w:pPr>
        <w:pStyle w:val="BodyText"/>
        <w:tabs>
          <w:tab w:val="left" w:pos="3367"/>
          <w:tab w:val="left" w:pos="4199"/>
          <w:tab w:val="left" w:pos="5877"/>
          <w:tab w:val="left" w:pos="6477"/>
        </w:tabs>
        <w:spacing w:before="183"/>
        <w:ind w:firstLine="0"/>
        <w:jc w:val="left"/>
      </w:pPr>
      <w:r>
        <w:t>Наменютребование№</w:t>
      </w:r>
      <w:r>
        <w:rPr>
          <w:u w:val="single"/>
        </w:rPr>
        <w:tab/>
      </w:r>
      <w:r>
        <w:t>от«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12151" w:rsidRDefault="00612151">
      <w:pPr>
        <w:pStyle w:val="BodyText"/>
        <w:spacing w:before="11"/>
        <w:ind w:left="0" w:firstLine="0"/>
        <w:jc w:val="left"/>
        <w:rPr>
          <w:sz w:val="23"/>
        </w:rPr>
      </w:pPr>
    </w:p>
    <w:p w:rsidR="00612151" w:rsidRDefault="00612151">
      <w:pPr>
        <w:pStyle w:val="BodyText"/>
        <w:tabs>
          <w:tab w:val="left" w:pos="9448"/>
        </w:tabs>
        <w:ind w:firstLine="0"/>
        <w:jc w:val="left"/>
      </w:pPr>
      <w:r>
        <w:t>Бракеражнойкомиссиейвсоставе:</w:t>
      </w:r>
      <w:r>
        <w:rPr>
          <w:u w:val="single"/>
        </w:rPr>
        <w:tab/>
      </w:r>
    </w:p>
    <w:p w:rsidR="00612151" w:rsidRDefault="00612151">
      <w:pPr>
        <w:pStyle w:val="BodyText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w:pict>
          <v:shape id="Freeform 7" o:spid="_x0000_s1026" style="position:absolute;margin-left:85.1pt;margin-top:13.55pt;width:456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" path="m,l9120,e" filled="f" strokeweight=".48pt">
            <v:path arrowok="t" o:connecttype="custom" o:connectlocs="0,0;5791200,0" o:connectangles="0,0"/>
            <w10:wrap type="topAndBottom" anchorx="page"/>
          </v:shape>
        </w:pict>
      </w:r>
    </w:p>
    <w:p w:rsidR="00612151" w:rsidRDefault="00612151">
      <w:pPr>
        <w:pStyle w:val="BodyText"/>
        <w:tabs>
          <w:tab w:val="left" w:pos="7755"/>
        </w:tabs>
        <w:spacing w:line="248" w:lineRule="exact"/>
        <w:ind w:left="1010" w:firstLine="0"/>
      </w:pPr>
      <w:r>
        <w:t>Всвязисуменьшениемчисленностивоспитанниковна</w:t>
      </w:r>
      <w:r>
        <w:rPr>
          <w:u w:val="single"/>
        </w:rPr>
        <w:tab/>
      </w:r>
      <w:r>
        <w:t>человекизакладкой</w:t>
      </w:r>
    </w:p>
    <w:p w:rsidR="00612151" w:rsidRDefault="00612151">
      <w:pPr>
        <w:pStyle w:val="BodyText"/>
        <w:ind w:right="232" w:firstLine="0"/>
      </w:pPr>
      <w:r>
        <w:t>продуктов для приготовления пищи невостребованные порции списать и выдать детям, какдополнительноепитаниеввидеувеличениянормыблюда(наоснованиитабеляучетапосещаемости воспитанников).</w:t>
      </w: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6"/>
        <w:gridCol w:w="2326"/>
        <w:gridCol w:w="1315"/>
        <w:gridCol w:w="1589"/>
        <w:gridCol w:w="1315"/>
        <w:gridCol w:w="1570"/>
      </w:tblGrid>
      <w:tr w:rsidR="00612151" w:rsidTr="001221C0">
        <w:trPr>
          <w:trHeight w:val="230"/>
        </w:trPr>
        <w:tc>
          <w:tcPr>
            <w:tcW w:w="1406" w:type="dxa"/>
            <w:vMerge w:val="restart"/>
          </w:tcPr>
          <w:p w:rsidR="00612151" w:rsidRPr="001221C0" w:rsidRDefault="00612151" w:rsidP="001221C0">
            <w:pPr>
              <w:pStyle w:val="TableParagraph"/>
              <w:spacing w:before="120"/>
              <w:ind w:left="160" w:right="144" w:firstLine="103"/>
              <w:rPr>
                <w:sz w:val="20"/>
              </w:rPr>
            </w:pPr>
            <w:r w:rsidRPr="001221C0">
              <w:rPr>
                <w:sz w:val="20"/>
              </w:rPr>
              <w:t>Категория</w:t>
            </w:r>
            <w:r w:rsidRPr="001221C0">
              <w:rPr>
                <w:spacing w:val="-1"/>
                <w:sz w:val="20"/>
              </w:rPr>
              <w:t>питающихся</w:t>
            </w:r>
          </w:p>
        </w:tc>
        <w:tc>
          <w:tcPr>
            <w:tcW w:w="2326" w:type="dxa"/>
            <w:vMerge w:val="restart"/>
          </w:tcPr>
          <w:p w:rsidR="00612151" w:rsidRPr="001221C0" w:rsidRDefault="00612151" w:rsidP="001221C0">
            <w:pPr>
              <w:pStyle w:val="TableParagraph"/>
              <w:spacing w:before="5"/>
              <w:rPr>
                <w:sz w:val="20"/>
              </w:rPr>
            </w:pPr>
          </w:p>
          <w:p w:rsidR="00612151" w:rsidRPr="001221C0" w:rsidRDefault="00612151" w:rsidP="001221C0">
            <w:pPr>
              <w:pStyle w:val="TableParagraph"/>
              <w:ind w:left="243"/>
              <w:rPr>
                <w:sz w:val="20"/>
              </w:rPr>
            </w:pPr>
            <w:r w:rsidRPr="001221C0">
              <w:rPr>
                <w:sz w:val="20"/>
              </w:rPr>
              <w:t>Наименованиеблюда</w:t>
            </w:r>
          </w:p>
        </w:tc>
        <w:tc>
          <w:tcPr>
            <w:tcW w:w="2904" w:type="dxa"/>
            <w:gridSpan w:val="2"/>
          </w:tcPr>
          <w:p w:rsidR="00612151" w:rsidRPr="001221C0" w:rsidRDefault="00612151" w:rsidP="001221C0">
            <w:pPr>
              <w:pStyle w:val="TableParagraph"/>
              <w:spacing w:line="210" w:lineRule="exact"/>
              <w:ind w:left="1228" w:right="1223"/>
              <w:jc w:val="center"/>
              <w:rPr>
                <w:sz w:val="20"/>
              </w:rPr>
            </w:pPr>
            <w:r w:rsidRPr="001221C0">
              <w:rPr>
                <w:sz w:val="20"/>
              </w:rPr>
              <w:t>план</w:t>
            </w:r>
          </w:p>
        </w:tc>
        <w:tc>
          <w:tcPr>
            <w:tcW w:w="2885" w:type="dxa"/>
            <w:gridSpan w:val="2"/>
          </w:tcPr>
          <w:p w:rsidR="00612151" w:rsidRPr="001221C0" w:rsidRDefault="00612151" w:rsidP="001221C0">
            <w:pPr>
              <w:pStyle w:val="TableParagraph"/>
              <w:spacing w:line="210" w:lineRule="exact"/>
              <w:ind w:left="1218" w:right="1213"/>
              <w:jc w:val="center"/>
              <w:rPr>
                <w:sz w:val="20"/>
              </w:rPr>
            </w:pPr>
            <w:r w:rsidRPr="001221C0">
              <w:rPr>
                <w:sz w:val="20"/>
              </w:rPr>
              <w:t>факт</w:t>
            </w:r>
          </w:p>
        </w:tc>
      </w:tr>
      <w:tr w:rsidR="00612151" w:rsidTr="001221C0">
        <w:trPr>
          <w:trHeight w:val="460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</w:tcPr>
          <w:p w:rsidR="00612151" w:rsidRPr="001221C0" w:rsidRDefault="00612151" w:rsidP="001221C0">
            <w:pPr>
              <w:pStyle w:val="TableParagraph"/>
              <w:spacing w:line="230" w:lineRule="atLeast"/>
              <w:ind w:left="420" w:right="138" w:hanging="264"/>
              <w:rPr>
                <w:sz w:val="20"/>
              </w:rPr>
            </w:pPr>
            <w:r w:rsidRPr="001221C0">
              <w:rPr>
                <w:spacing w:val="-1"/>
                <w:sz w:val="20"/>
              </w:rPr>
              <w:t>Количество</w:t>
            </w:r>
            <w:r w:rsidRPr="001221C0">
              <w:rPr>
                <w:sz w:val="20"/>
              </w:rPr>
              <w:t>детей</w:t>
            </w:r>
          </w:p>
        </w:tc>
        <w:tc>
          <w:tcPr>
            <w:tcW w:w="1589" w:type="dxa"/>
          </w:tcPr>
          <w:p w:rsidR="00612151" w:rsidRPr="001221C0" w:rsidRDefault="00612151" w:rsidP="001221C0">
            <w:pPr>
              <w:pStyle w:val="TableParagraph"/>
              <w:spacing w:line="230" w:lineRule="atLeast"/>
              <w:ind w:left="464" w:right="146" w:hanging="293"/>
              <w:rPr>
                <w:sz w:val="20"/>
              </w:rPr>
            </w:pPr>
            <w:r w:rsidRPr="001221C0">
              <w:rPr>
                <w:spacing w:val="-1"/>
                <w:sz w:val="20"/>
              </w:rPr>
              <w:t xml:space="preserve">Выход </w:t>
            </w:r>
            <w:r w:rsidRPr="001221C0">
              <w:rPr>
                <w:sz w:val="20"/>
              </w:rPr>
              <w:t>порции(грамм)</w:t>
            </w:r>
          </w:p>
        </w:tc>
        <w:tc>
          <w:tcPr>
            <w:tcW w:w="1315" w:type="dxa"/>
          </w:tcPr>
          <w:p w:rsidR="00612151" w:rsidRPr="001221C0" w:rsidRDefault="00612151" w:rsidP="001221C0">
            <w:pPr>
              <w:pStyle w:val="TableParagraph"/>
              <w:spacing w:line="230" w:lineRule="atLeast"/>
              <w:ind w:left="421" w:right="137" w:hanging="264"/>
              <w:rPr>
                <w:sz w:val="20"/>
              </w:rPr>
            </w:pPr>
            <w:r w:rsidRPr="001221C0">
              <w:rPr>
                <w:spacing w:val="-1"/>
                <w:sz w:val="20"/>
              </w:rPr>
              <w:t>Количество</w:t>
            </w:r>
            <w:r w:rsidRPr="001221C0">
              <w:rPr>
                <w:sz w:val="20"/>
              </w:rPr>
              <w:t>детей</w:t>
            </w:r>
          </w:p>
        </w:tc>
        <w:tc>
          <w:tcPr>
            <w:tcW w:w="1570" w:type="dxa"/>
          </w:tcPr>
          <w:p w:rsidR="00612151" w:rsidRPr="001221C0" w:rsidRDefault="00612151" w:rsidP="001221C0">
            <w:pPr>
              <w:pStyle w:val="TableParagraph"/>
              <w:spacing w:line="230" w:lineRule="atLeast"/>
              <w:ind w:left="457" w:right="137" w:hanging="296"/>
              <w:rPr>
                <w:sz w:val="20"/>
              </w:rPr>
            </w:pPr>
            <w:r w:rsidRPr="001221C0">
              <w:rPr>
                <w:spacing w:val="-1"/>
                <w:sz w:val="20"/>
              </w:rPr>
              <w:t xml:space="preserve">Выход </w:t>
            </w:r>
            <w:r w:rsidRPr="001221C0">
              <w:rPr>
                <w:sz w:val="20"/>
              </w:rPr>
              <w:t>порций(грамм)</w:t>
            </w:r>
          </w:p>
        </w:tc>
      </w:tr>
      <w:tr w:rsidR="00612151" w:rsidTr="001221C0">
        <w:trPr>
          <w:trHeight w:val="253"/>
        </w:trPr>
        <w:tc>
          <w:tcPr>
            <w:tcW w:w="1406" w:type="dxa"/>
            <w:vMerge w:val="restart"/>
          </w:tcPr>
          <w:p w:rsidR="00612151" w:rsidRDefault="00612151">
            <w:pPr>
              <w:pStyle w:val="TableParagraph"/>
            </w:pPr>
          </w:p>
        </w:tc>
        <w:tc>
          <w:tcPr>
            <w:tcW w:w="2326" w:type="dxa"/>
          </w:tcPr>
          <w:p w:rsidR="00612151" w:rsidRDefault="00612151" w:rsidP="001221C0">
            <w:pPr>
              <w:pStyle w:val="TableParagraph"/>
              <w:spacing w:line="234" w:lineRule="exact"/>
              <w:ind w:left="108"/>
            </w:pPr>
            <w:r>
              <w:t>Завтрак:</w:t>
            </w: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1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3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1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3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49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bottom w:val="single" w:sz="6" w:space="0" w:color="000000"/>
            </w:tcBorders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bottom w:val="single" w:sz="6" w:space="0" w:color="000000"/>
            </w:tcBorders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bottom w:val="single" w:sz="6" w:space="0" w:color="000000"/>
            </w:tcBorders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  <w:tcBorders>
              <w:bottom w:val="single" w:sz="6" w:space="0" w:color="000000"/>
            </w:tcBorders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0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single" w:sz="6" w:space="0" w:color="000000"/>
              <w:bottom w:val="nil"/>
            </w:tcBorders>
          </w:tcPr>
          <w:p w:rsidR="00612151" w:rsidRDefault="00612151" w:rsidP="001221C0">
            <w:pPr>
              <w:pStyle w:val="TableParagraph"/>
              <w:tabs>
                <w:tab w:val="left" w:pos="1234"/>
              </w:tabs>
              <w:spacing w:line="230" w:lineRule="exact"/>
              <w:ind w:left="108"/>
            </w:pPr>
            <w:r>
              <w:t>Обед</w:t>
            </w:r>
            <w:r>
              <w:tab/>
              <w:t>(продукты</w:t>
            </w:r>
          </w:p>
        </w:tc>
        <w:tc>
          <w:tcPr>
            <w:tcW w:w="1315" w:type="dxa"/>
            <w:vMerge w:val="restart"/>
            <w:tcBorders>
              <w:top w:val="single" w:sz="6" w:space="0" w:color="000000"/>
            </w:tcBorders>
          </w:tcPr>
          <w:p w:rsidR="00612151" w:rsidRDefault="00612151">
            <w:pPr>
              <w:pStyle w:val="TableParagraph"/>
            </w:pPr>
          </w:p>
        </w:tc>
        <w:tc>
          <w:tcPr>
            <w:tcW w:w="1589" w:type="dxa"/>
            <w:vMerge w:val="restart"/>
            <w:tcBorders>
              <w:top w:val="single" w:sz="6" w:space="0" w:color="000000"/>
            </w:tcBorders>
          </w:tcPr>
          <w:p w:rsidR="00612151" w:rsidRDefault="00612151">
            <w:pPr>
              <w:pStyle w:val="TableParagraph"/>
            </w:pPr>
          </w:p>
        </w:tc>
        <w:tc>
          <w:tcPr>
            <w:tcW w:w="1315" w:type="dxa"/>
            <w:vMerge w:val="restart"/>
            <w:tcBorders>
              <w:top w:val="single" w:sz="6" w:space="0" w:color="000000"/>
            </w:tcBorders>
          </w:tcPr>
          <w:p w:rsidR="00612151" w:rsidRDefault="00612151">
            <w:pPr>
              <w:pStyle w:val="TableParagraph"/>
            </w:pPr>
          </w:p>
        </w:tc>
        <w:tc>
          <w:tcPr>
            <w:tcW w:w="1570" w:type="dxa"/>
            <w:vMerge w:val="restart"/>
            <w:tcBorders>
              <w:top w:val="single" w:sz="6" w:space="0" w:color="000000"/>
            </w:tcBorders>
          </w:tcPr>
          <w:p w:rsidR="00612151" w:rsidRDefault="00612151">
            <w:pPr>
              <w:pStyle w:val="TableParagraph"/>
            </w:pPr>
          </w:p>
        </w:tc>
      </w:tr>
      <w:tr w:rsidR="00612151" w:rsidTr="001221C0">
        <w:trPr>
          <w:trHeight w:val="242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612151" w:rsidRDefault="00612151" w:rsidP="001221C0">
            <w:pPr>
              <w:pStyle w:val="TableParagraph"/>
              <w:spacing w:line="222" w:lineRule="exact"/>
              <w:ind w:left="108"/>
            </w:pPr>
            <w:r>
              <w:t>возвратукоторыене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</w:tr>
      <w:tr w:rsidR="00612151" w:rsidTr="001221C0">
        <w:trPr>
          <w:trHeight w:val="245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612151" w:rsidRDefault="00612151" w:rsidP="001221C0">
            <w:pPr>
              <w:pStyle w:val="TableParagraph"/>
              <w:spacing w:line="226" w:lineRule="exact"/>
              <w:ind w:left="108"/>
            </w:pPr>
            <w:r>
              <w:t>подлежат):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</w:tr>
      <w:tr w:rsidR="00612151" w:rsidTr="001221C0">
        <w:trPr>
          <w:trHeight w:val="251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4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0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:rsidR="00612151" w:rsidRDefault="00612151" w:rsidP="001221C0">
            <w:pPr>
              <w:pStyle w:val="TableParagraph"/>
              <w:tabs>
                <w:tab w:val="left" w:pos="1072"/>
                <w:tab w:val="left" w:pos="1874"/>
              </w:tabs>
              <w:spacing w:line="230" w:lineRule="exact"/>
              <w:ind w:left="108"/>
            </w:pPr>
            <w:r>
              <w:t>Овощи</w:t>
            </w:r>
            <w:r>
              <w:tab/>
              <w:t>(если</w:t>
            </w:r>
            <w:r>
              <w:tab/>
              <w:t>они</w:t>
            </w:r>
          </w:p>
        </w:tc>
        <w:tc>
          <w:tcPr>
            <w:tcW w:w="1315" w:type="dxa"/>
            <w:vMerge w:val="restart"/>
          </w:tcPr>
          <w:p w:rsidR="00612151" w:rsidRDefault="00612151">
            <w:pPr>
              <w:pStyle w:val="TableParagraph"/>
            </w:pPr>
          </w:p>
        </w:tc>
        <w:tc>
          <w:tcPr>
            <w:tcW w:w="1589" w:type="dxa"/>
            <w:vMerge w:val="restart"/>
          </w:tcPr>
          <w:p w:rsidR="00612151" w:rsidRDefault="00612151">
            <w:pPr>
              <w:pStyle w:val="TableParagraph"/>
            </w:pPr>
          </w:p>
        </w:tc>
        <w:tc>
          <w:tcPr>
            <w:tcW w:w="1315" w:type="dxa"/>
            <w:vMerge w:val="restart"/>
          </w:tcPr>
          <w:p w:rsidR="00612151" w:rsidRDefault="00612151">
            <w:pPr>
              <w:pStyle w:val="TableParagraph"/>
            </w:pPr>
          </w:p>
        </w:tc>
        <w:tc>
          <w:tcPr>
            <w:tcW w:w="1570" w:type="dxa"/>
            <w:vMerge w:val="restart"/>
          </w:tcPr>
          <w:p w:rsidR="00612151" w:rsidRDefault="00612151">
            <w:pPr>
              <w:pStyle w:val="TableParagraph"/>
            </w:pPr>
          </w:p>
        </w:tc>
      </w:tr>
      <w:tr w:rsidR="00612151" w:rsidTr="001221C0">
        <w:trPr>
          <w:trHeight w:val="243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612151" w:rsidRDefault="00612151" w:rsidP="001221C0">
            <w:pPr>
              <w:pStyle w:val="TableParagraph"/>
              <w:tabs>
                <w:tab w:val="left" w:pos="1309"/>
              </w:tabs>
              <w:spacing w:line="223" w:lineRule="exact"/>
              <w:ind w:left="108"/>
            </w:pPr>
            <w:r>
              <w:t>прошли</w:t>
            </w:r>
            <w:r>
              <w:tab/>
              <w:t>тепловую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</w:tr>
      <w:tr w:rsidR="00612151" w:rsidTr="001221C0">
        <w:trPr>
          <w:trHeight w:val="244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612151" w:rsidRDefault="00612151" w:rsidP="001221C0">
            <w:pPr>
              <w:pStyle w:val="TableParagraph"/>
              <w:spacing w:line="224" w:lineRule="exact"/>
              <w:ind w:left="108"/>
            </w:pPr>
            <w:r>
              <w:t>обработку):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</w:tr>
      <w:tr w:rsidR="00612151" w:rsidTr="001221C0">
        <w:trPr>
          <w:trHeight w:val="254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1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3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1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bottom w:val="nil"/>
            </w:tcBorders>
          </w:tcPr>
          <w:p w:rsidR="00612151" w:rsidRDefault="00612151" w:rsidP="001221C0">
            <w:pPr>
              <w:pStyle w:val="TableParagraph"/>
              <w:spacing w:line="232" w:lineRule="exact"/>
              <w:ind w:left="108"/>
            </w:pPr>
            <w:r>
              <w:t>Продукты,укоторых</w:t>
            </w:r>
          </w:p>
        </w:tc>
        <w:tc>
          <w:tcPr>
            <w:tcW w:w="1315" w:type="dxa"/>
            <w:vMerge w:val="restart"/>
          </w:tcPr>
          <w:p w:rsidR="00612151" w:rsidRDefault="00612151">
            <w:pPr>
              <w:pStyle w:val="TableParagraph"/>
            </w:pPr>
          </w:p>
        </w:tc>
        <w:tc>
          <w:tcPr>
            <w:tcW w:w="1589" w:type="dxa"/>
            <w:vMerge w:val="restart"/>
          </w:tcPr>
          <w:p w:rsidR="00612151" w:rsidRDefault="00612151">
            <w:pPr>
              <w:pStyle w:val="TableParagraph"/>
            </w:pPr>
          </w:p>
        </w:tc>
        <w:tc>
          <w:tcPr>
            <w:tcW w:w="1315" w:type="dxa"/>
            <w:vMerge w:val="restart"/>
          </w:tcPr>
          <w:p w:rsidR="00612151" w:rsidRDefault="00612151">
            <w:pPr>
              <w:pStyle w:val="TableParagraph"/>
            </w:pPr>
          </w:p>
        </w:tc>
        <w:tc>
          <w:tcPr>
            <w:tcW w:w="1570" w:type="dxa"/>
            <w:vMerge w:val="restart"/>
          </w:tcPr>
          <w:p w:rsidR="00612151" w:rsidRDefault="00612151">
            <w:pPr>
              <w:pStyle w:val="TableParagraph"/>
            </w:pPr>
          </w:p>
        </w:tc>
      </w:tr>
      <w:tr w:rsidR="00612151" w:rsidTr="001221C0">
        <w:trPr>
          <w:trHeight w:val="243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612151" w:rsidRDefault="00612151" w:rsidP="001221C0">
            <w:pPr>
              <w:pStyle w:val="TableParagraph"/>
              <w:spacing w:line="224" w:lineRule="exact"/>
              <w:ind w:left="108"/>
            </w:pPr>
            <w:r>
              <w:t>срокреализации  не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</w:tr>
      <w:tr w:rsidR="00612151" w:rsidTr="001221C0">
        <w:trPr>
          <w:trHeight w:val="242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  <w:bottom w:val="nil"/>
            </w:tcBorders>
          </w:tcPr>
          <w:p w:rsidR="00612151" w:rsidRDefault="00612151" w:rsidP="001221C0">
            <w:pPr>
              <w:pStyle w:val="TableParagraph"/>
              <w:tabs>
                <w:tab w:val="left" w:pos="1989"/>
              </w:tabs>
              <w:spacing w:line="222" w:lineRule="exact"/>
              <w:ind w:left="108"/>
            </w:pPr>
            <w:r>
              <w:t>позволяет</w:t>
            </w:r>
            <w:r>
              <w:tab/>
              <w:t>их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</w:tr>
      <w:tr w:rsidR="00612151" w:rsidTr="001221C0">
        <w:trPr>
          <w:trHeight w:val="245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  <w:tcBorders>
              <w:top w:val="nil"/>
            </w:tcBorders>
          </w:tcPr>
          <w:p w:rsidR="00612151" w:rsidRDefault="00612151" w:rsidP="001221C0">
            <w:pPr>
              <w:pStyle w:val="TableParagraph"/>
              <w:spacing w:line="226" w:lineRule="exact"/>
              <w:ind w:left="108"/>
            </w:pPr>
            <w:r>
              <w:t>дальнейшеехранение</w:t>
            </w: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</w:tr>
      <w:tr w:rsidR="00612151" w:rsidTr="001221C0">
        <w:trPr>
          <w:trHeight w:val="251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3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3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7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</w:tbl>
    <w:p w:rsidR="00612151" w:rsidRDefault="00612151">
      <w:pPr>
        <w:pStyle w:val="BodyText"/>
        <w:spacing w:before="10"/>
        <w:ind w:left="0" w:firstLine="0"/>
        <w:jc w:val="left"/>
        <w:rPr>
          <w:sz w:val="23"/>
        </w:rPr>
      </w:pPr>
    </w:p>
    <w:p w:rsidR="00612151" w:rsidRDefault="00612151">
      <w:pPr>
        <w:pStyle w:val="BodyText"/>
        <w:tabs>
          <w:tab w:val="left" w:pos="4601"/>
        </w:tabs>
        <w:ind w:firstLine="0"/>
      </w:pPr>
      <w:r>
        <w:t xml:space="preserve">Членыкомиссии: </w:t>
      </w:r>
      <w:r>
        <w:rPr>
          <w:u w:val="single"/>
        </w:rPr>
        <w:tab/>
      </w:r>
    </w:p>
    <w:p w:rsidR="00612151" w:rsidRDefault="00612151">
      <w:pPr>
        <w:pStyle w:val="BodyText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w:pict>
          <v:shape id="Freeform 6" o:spid="_x0000_s1027" style="position:absolute;margin-left:179.95pt;margin-top:13.6pt;width:120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5" o:spid="_x0000_s1028" style="position:absolute;margin-left:179.95pt;margin-top:27.35pt;width:120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</w:p>
    <w:p w:rsidR="00612151" w:rsidRDefault="00612151">
      <w:pPr>
        <w:pStyle w:val="BodyText"/>
        <w:spacing w:before="2"/>
        <w:ind w:left="0" w:firstLine="0"/>
        <w:jc w:val="left"/>
        <w:rPr>
          <w:sz w:val="17"/>
        </w:rPr>
      </w:pPr>
    </w:p>
    <w:p w:rsidR="00612151" w:rsidRDefault="00612151">
      <w:pPr>
        <w:pStyle w:val="BodyText"/>
        <w:tabs>
          <w:tab w:val="left" w:pos="9878"/>
        </w:tabs>
        <w:spacing w:line="247" w:lineRule="exact"/>
        <w:ind w:firstLine="0"/>
        <w:jc w:val="left"/>
      </w:pPr>
      <w:r>
        <w:t xml:space="preserve">Ответственныйзаведениетабеляучетапосещаемостидетей </w:t>
      </w:r>
      <w:r>
        <w:rPr>
          <w:u w:val="single"/>
        </w:rPr>
        <w:tab/>
      </w:r>
    </w:p>
    <w:p w:rsidR="00612151" w:rsidRDefault="00612151">
      <w:pPr>
        <w:tabs>
          <w:tab w:val="left" w:pos="1759"/>
        </w:tabs>
        <w:ind w:right="458"/>
        <w:jc w:val="right"/>
        <w:rPr>
          <w:sz w:val="16"/>
        </w:rPr>
      </w:pPr>
      <w:r>
        <w:rPr>
          <w:sz w:val="16"/>
        </w:rPr>
        <w:t>Ф.И.О.</w:t>
      </w:r>
      <w:r>
        <w:rPr>
          <w:sz w:val="16"/>
        </w:rPr>
        <w:tab/>
        <w:t>подпись</w:t>
      </w:r>
    </w:p>
    <w:p w:rsidR="00612151" w:rsidRDefault="00612151">
      <w:pPr>
        <w:pStyle w:val="BodyText"/>
        <w:tabs>
          <w:tab w:val="left" w:pos="5670"/>
        </w:tabs>
        <w:spacing w:line="274" w:lineRule="exact"/>
        <w:ind w:firstLine="0"/>
        <w:jc w:val="left"/>
      </w:pPr>
      <w:r>
        <w:t xml:space="preserve">Шеф-повар </w:t>
      </w:r>
      <w:r>
        <w:rPr>
          <w:u w:val="single"/>
        </w:rPr>
        <w:tab/>
      </w:r>
    </w:p>
    <w:p w:rsidR="00612151" w:rsidRDefault="00612151">
      <w:pPr>
        <w:tabs>
          <w:tab w:val="left" w:pos="4382"/>
        </w:tabs>
        <w:spacing w:before="2"/>
        <w:ind w:left="2424"/>
        <w:rPr>
          <w:sz w:val="16"/>
        </w:rPr>
      </w:pPr>
      <w:r>
        <w:rPr>
          <w:sz w:val="16"/>
        </w:rPr>
        <w:t>Ф.И.О.</w:t>
      </w:r>
      <w:r>
        <w:rPr>
          <w:sz w:val="16"/>
        </w:rPr>
        <w:tab/>
        <w:t>подпись</w:t>
      </w:r>
    </w:p>
    <w:p w:rsidR="00612151" w:rsidRDefault="00612151">
      <w:pPr>
        <w:rPr>
          <w:sz w:val="16"/>
        </w:rPr>
      </w:pPr>
    </w:p>
    <w:p w:rsidR="00612151" w:rsidRDefault="00612151">
      <w:pPr>
        <w:rPr>
          <w:sz w:val="16"/>
        </w:rPr>
      </w:pPr>
    </w:p>
    <w:p w:rsidR="00612151" w:rsidRDefault="00612151">
      <w:pPr>
        <w:rPr>
          <w:sz w:val="16"/>
        </w:rPr>
        <w:sectPr w:rsidR="00612151" w:rsidSect="001631C7">
          <w:pgSz w:w="11910" w:h="16840"/>
          <w:pgMar w:top="980" w:right="340" w:bottom="278" w:left="1400" w:header="714" w:footer="0" w:gutter="0"/>
          <w:cols w:space="720"/>
        </w:sectPr>
      </w:pPr>
    </w:p>
    <w:p w:rsidR="00612151" w:rsidRDefault="00612151">
      <w:pPr>
        <w:pStyle w:val="BodyText"/>
        <w:spacing w:before="90"/>
        <w:ind w:left="0" w:right="223" w:firstLine="0"/>
        <w:jc w:val="right"/>
        <w:rPr>
          <w:spacing w:val="-52"/>
        </w:rPr>
      </w:pPr>
      <w:r>
        <w:t>Приложение 2</w:t>
      </w:r>
    </w:p>
    <w:p w:rsidR="00612151" w:rsidRDefault="00612151" w:rsidP="0053725B">
      <w:pPr>
        <w:pStyle w:val="TableParagraph"/>
        <w:tabs>
          <w:tab w:val="left" w:pos="3127"/>
        </w:tabs>
        <w:ind w:left="200" w:right="317"/>
        <w:jc w:val="right"/>
        <w:rPr>
          <w:spacing w:val="-52"/>
        </w:rPr>
      </w:pPr>
      <w:r>
        <w:t>к Положению о питании воспитанников</w:t>
      </w:r>
    </w:p>
    <w:p w:rsidR="00612151" w:rsidRDefault="00612151" w:rsidP="0053725B">
      <w:pPr>
        <w:pStyle w:val="TableParagraph"/>
        <w:tabs>
          <w:tab w:val="left" w:pos="3127"/>
        </w:tabs>
        <w:ind w:left="200" w:right="317"/>
        <w:jc w:val="right"/>
        <w:rPr>
          <w:sz w:val="24"/>
        </w:rPr>
      </w:pPr>
      <w:r>
        <w:t>в</w:t>
      </w:r>
      <w:r>
        <w:rPr>
          <w:sz w:val="24"/>
        </w:rPr>
        <w:t xml:space="preserve">ГКОУ «Специальная (коррекционная) </w:t>
      </w:r>
    </w:p>
    <w:p w:rsidR="00612151" w:rsidRDefault="00612151" w:rsidP="0053725B">
      <w:pPr>
        <w:pStyle w:val="TableParagraph"/>
        <w:tabs>
          <w:tab w:val="left" w:pos="3127"/>
        </w:tabs>
        <w:ind w:left="200" w:right="317"/>
        <w:jc w:val="right"/>
        <w:rPr>
          <w:sz w:val="24"/>
        </w:rPr>
      </w:pPr>
      <w:r>
        <w:rPr>
          <w:sz w:val="24"/>
        </w:rPr>
        <w:t>общеобразовательная школа - интернат №10</w:t>
      </w:r>
    </w:p>
    <w:p w:rsidR="00612151" w:rsidRDefault="00612151" w:rsidP="0053725B">
      <w:pPr>
        <w:spacing w:before="91"/>
        <w:ind w:left="6168" w:right="219" w:firstLine="2420"/>
        <w:jc w:val="right"/>
      </w:pPr>
    </w:p>
    <w:p w:rsidR="00612151" w:rsidRDefault="00612151" w:rsidP="0053725B">
      <w:pPr>
        <w:pStyle w:val="BodyText"/>
        <w:ind w:left="0" w:right="223" w:firstLine="0"/>
        <w:jc w:val="right"/>
      </w:pPr>
      <w:r>
        <w:t>УТВЕРЖДАЮ</w:t>
      </w:r>
    </w:p>
    <w:p w:rsidR="00612151" w:rsidRDefault="00612151" w:rsidP="0053725B">
      <w:pPr>
        <w:pStyle w:val="BodyText"/>
        <w:ind w:left="0" w:right="223" w:firstLine="0"/>
        <w:jc w:val="right"/>
      </w:pPr>
      <w:r>
        <w:t>Директор_____________________</w:t>
      </w:r>
    </w:p>
    <w:p w:rsidR="00612151" w:rsidRDefault="00612151" w:rsidP="0053725B">
      <w:pPr>
        <w:pStyle w:val="BodyText"/>
        <w:tabs>
          <w:tab w:val="left" w:pos="2159"/>
        </w:tabs>
        <w:ind w:left="0" w:right="223" w:firstLine="0"/>
        <w:jc w:val="right"/>
      </w:pPr>
      <w:r>
        <w:rPr>
          <w:u w:val="single"/>
        </w:rPr>
        <w:tab/>
      </w:r>
      <w:r>
        <w:t>___________</w:t>
      </w:r>
    </w:p>
    <w:p w:rsidR="00612151" w:rsidRDefault="00612151" w:rsidP="0053725B">
      <w:pPr>
        <w:pStyle w:val="BodyText"/>
        <w:tabs>
          <w:tab w:val="left" w:pos="601"/>
          <w:tab w:val="left" w:pos="2398"/>
          <w:tab w:val="left" w:pos="3238"/>
        </w:tabs>
        <w:ind w:left="0" w:right="223" w:firstLine="0"/>
        <w:jc w:val="right"/>
      </w:pPr>
      <w:r>
        <w:t>«_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_20</w:t>
      </w:r>
      <w:r>
        <w:rPr>
          <w:u w:val="single"/>
        </w:rPr>
        <w:tab/>
      </w:r>
      <w:r>
        <w:t>г.</w:t>
      </w:r>
    </w:p>
    <w:p w:rsidR="00612151" w:rsidRDefault="00612151">
      <w:pPr>
        <w:pStyle w:val="Heading1"/>
        <w:ind w:left="2088" w:right="2011" w:firstLine="0"/>
        <w:jc w:val="center"/>
      </w:pPr>
      <w:r>
        <w:t>АКТ</w:t>
      </w:r>
    </w:p>
    <w:p w:rsidR="00612151" w:rsidRDefault="00612151">
      <w:pPr>
        <w:ind w:left="2088" w:right="2012"/>
        <w:jc w:val="center"/>
        <w:rPr>
          <w:b/>
          <w:sz w:val="24"/>
        </w:rPr>
      </w:pPr>
      <w:r>
        <w:rPr>
          <w:b/>
          <w:sz w:val="24"/>
        </w:rPr>
        <w:t>обуменьшениивыходапорций</w:t>
      </w:r>
    </w:p>
    <w:p w:rsidR="00612151" w:rsidRDefault="00612151">
      <w:pPr>
        <w:pStyle w:val="BodyText"/>
        <w:ind w:left="0" w:firstLine="0"/>
        <w:jc w:val="left"/>
        <w:rPr>
          <w:b/>
        </w:rPr>
      </w:pPr>
    </w:p>
    <w:p w:rsidR="00612151" w:rsidRDefault="00612151">
      <w:pPr>
        <w:pStyle w:val="BodyText"/>
        <w:tabs>
          <w:tab w:val="left" w:pos="3367"/>
          <w:tab w:val="left" w:pos="4199"/>
          <w:tab w:val="left" w:pos="5877"/>
          <w:tab w:val="left" w:pos="6477"/>
        </w:tabs>
        <w:ind w:firstLine="0"/>
        <w:jc w:val="left"/>
      </w:pPr>
      <w:r>
        <w:t>Наменютребование№</w:t>
      </w:r>
      <w:r>
        <w:rPr>
          <w:u w:val="single"/>
        </w:rPr>
        <w:tab/>
      </w:r>
      <w:r>
        <w:t>от«</w:t>
      </w:r>
      <w:r>
        <w:rPr>
          <w:u w:val="single"/>
        </w:rPr>
        <w:tab/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612151" w:rsidRDefault="00612151">
      <w:pPr>
        <w:pStyle w:val="BodyText"/>
        <w:ind w:left="0" w:firstLine="0"/>
        <w:jc w:val="left"/>
      </w:pPr>
    </w:p>
    <w:p w:rsidR="00612151" w:rsidRDefault="00612151">
      <w:pPr>
        <w:pStyle w:val="BodyText"/>
        <w:tabs>
          <w:tab w:val="left" w:pos="9448"/>
        </w:tabs>
        <w:ind w:firstLine="0"/>
        <w:jc w:val="left"/>
      </w:pPr>
      <w:r>
        <w:t>Бракеражнойкомиссиейвсоставе:</w:t>
      </w:r>
      <w:r>
        <w:rPr>
          <w:u w:val="single"/>
        </w:rPr>
        <w:tab/>
      </w:r>
    </w:p>
    <w:p w:rsidR="00612151" w:rsidRDefault="00612151">
      <w:pPr>
        <w:pStyle w:val="BodyText"/>
        <w:spacing w:before="9"/>
        <w:ind w:left="0" w:firstLine="0"/>
        <w:jc w:val="left"/>
        <w:rPr>
          <w:sz w:val="20"/>
        </w:rPr>
      </w:pPr>
      <w:r>
        <w:rPr>
          <w:noProof/>
          <w:lang w:eastAsia="ru-RU"/>
        </w:rPr>
        <w:pict>
          <v:rect id="Rectangle 4" o:spid="_x0000_s1031" style="position:absolute;margin-left:83.65pt;margin-top:13.9pt;width:484.9pt;height:1.4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" fillcolor="black" stroked="f">
            <w10:wrap type="topAndBottom" anchorx="page"/>
          </v:rect>
        </w:pict>
      </w:r>
    </w:p>
    <w:p w:rsidR="00612151" w:rsidRDefault="00612151">
      <w:pPr>
        <w:pStyle w:val="BodyText"/>
        <w:tabs>
          <w:tab w:val="left" w:pos="6837"/>
        </w:tabs>
        <w:spacing w:line="246" w:lineRule="exact"/>
        <w:ind w:firstLine="0"/>
        <w:jc w:val="left"/>
      </w:pPr>
      <w:r>
        <w:t>Всвязисувеличениемчисленностивоспитанниковна</w:t>
      </w:r>
      <w:r>
        <w:rPr>
          <w:u w:val="single"/>
        </w:rPr>
        <w:tab/>
      </w:r>
      <w:r>
        <w:t>человек,наоснованиитабеля</w:t>
      </w:r>
    </w:p>
    <w:p w:rsidR="00612151" w:rsidRDefault="00612151">
      <w:pPr>
        <w:pStyle w:val="BodyText"/>
        <w:ind w:firstLine="0"/>
        <w:jc w:val="left"/>
      </w:pPr>
      <w:r>
        <w:t>учетапосещаемостивоспитанников,увеличитьколичествопорций.</w:t>
      </w:r>
    </w:p>
    <w:p w:rsidR="00612151" w:rsidRDefault="00612151">
      <w:pPr>
        <w:pStyle w:val="BodyText"/>
        <w:spacing w:after="1"/>
        <w:ind w:left="0" w:firstLine="0"/>
        <w:jc w:val="left"/>
      </w:pPr>
    </w:p>
    <w:tbl>
      <w:tblPr>
        <w:tblW w:w="0" w:type="auto"/>
        <w:tblInd w:w="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06"/>
        <w:gridCol w:w="2323"/>
        <w:gridCol w:w="1317"/>
        <w:gridCol w:w="1560"/>
        <w:gridCol w:w="1317"/>
        <w:gridCol w:w="1596"/>
      </w:tblGrid>
      <w:tr w:rsidR="00612151" w:rsidTr="001221C0">
        <w:trPr>
          <w:trHeight w:val="254"/>
        </w:trPr>
        <w:tc>
          <w:tcPr>
            <w:tcW w:w="1406" w:type="dxa"/>
            <w:vMerge w:val="restart"/>
          </w:tcPr>
          <w:p w:rsidR="00612151" w:rsidRDefault="00612151" w:rsidP="001221C0">
            <w:pPr>
              <w:pStyle w:val="TableParagraph"/>
              <w:spacing w:before="130"/>
              <w:ind w:left="107" w:right="92" w:hanging="2"/>
              <w:jc w:val="center"/>
            </w:pPr>
            <w:r>
              <w:t>Категорияпитающихся(ясли, сад)</w:t>
            </w:r>
          </w:p>
        </w:tc>
        <w:tc>
          <w:tcPr>
            <w:tcW w:w="2323" w:type="dxa"/>
            <w:vMerge w:val="restart"/>
          </w:tcPr>
          <w:p w:rsidR="00612151" w:rsidRPr="001221C0" w:rsidRDefault="00612151" w:rsidP="001221C0">
            <w:pPr>
              <w:pStyle w:val="TableParagraph"/>
              <w:spacing w:before="2"/>
              <w:rPr>
                <w:sz w:val="33"/>
              </w:rPr>
            </w:pPr>
          </w:p>
          <w:p w:rsidR="00612151" w:rsidRDefault="00612151" w:rsidP="001221C0">
            <w:pPr>
              <w:pStyle w:val="TableParagraph"/>
              <w:spacing w:before="1"/>
              <w:ind w:left="148"/>
            </w:pPr>
            <w:r>
              <w:t>Наименованиеблюда</w:t>
            </w:r>
          </w:p>
        </w:tc>
        <w:tc>
          <w:tcPr>
            <w:tcW w:w="2877" w:type="dxa"/>
            <w:gridSpan w:val="2"/>
          </w:tcPr>
          <w:p w:rsidR="00612151" w:rsidRDefault="00612151" w:rsidP="001221C0">
            <w:pPr>
              <w:pStyle w:val="TableParagraph"/>
              <w:spacing w:line="234" w:lineRule="exact"/>
              <w:ind w:left="1198" w:right="1185"/>
              <w:jc w:val="center"/>
            </w:pPr>
            <w:r>
              <w:t>план</w:t>
            </w:r>
          </w:p>
        </w:tc>
        <w:tc>
          <w:tcPr>
            <w:tcW w:w="2913" w:type="dxa"/>
            <w:gridSpan w:val="2"/>
          </w:tcPr>
          <w:p w:rsidR="00612151" w:rsidRDefault="00612151" w:rsidP="001221C0">
            <w:pPr>
              <w:pStyle w:val="TableParagraph"/>
              <w:spacing w:line="234" w:lineRule="exact"/>
              <w:ind w:left="1217" w:right="1202"/>
              <w:jc w:val="center"/>
            </w:pPr>
            <w:r>
              <w:t>факт</w:t>
            </w:r>
          </w:p>
        </w:tc>
      </w:tr>
      <w:tr w:rsidR="00612151" w:rsidTr="001221C0">
        <w:trPr>
          <w:trHeight w:val="757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1317" w:type="dxa"/>
          </w:tcPr>
          <w:p w:rsidR="00612151" w:rsidRDefault="00612151" w:rsidP="001221C0">
            <w:pPr>
              <w:pStyle w:val="TableParagraph"/>
              <w:ind w:left="399" w:right="78" w:hanging="291"/>
            </w:pPr>
            <w:r>
              <w:t>Количестводетей</w:t>
            </w:r>
          </w:p>
        </w:tc>
        <w:tc>
          <w:tcPr>
            <w:tcW w:w="1560" w:type="dxa"/>
          </w:tcPr>
          <w:p w:rsidR="00612151" w:rsidRDefault="00612151" w:rsidP="001221C0">
            <w:pPr>
              <w:pStyle w:val="TableParagraph"/>
              <w:ind w:left="436" w:right="403" w:firstLine="31"/>
            </w:pPr>
            <w:r>
              <w:t>Выходпорции</w:t>
            </w:r>
          </w:p>
          <w:p w:rsidR="00612151" w:rsidRDefault="00612151" w:rsidP="001221C0">
            <w:pPr>
              <w:pStyle w:val="TableParagraph"/>
              <w:spacing w:line="233" w:lineRule="exact"/>
              <w:ind w:left="419"/>
            </w:pPr>
            <w:r>
              <w:t>(грамм)</w:t>
            </w:r>
          </w:p>
        </w:tc>
        <w:tc>
          <w:tcPr>
            <w:tcW w:w="1317" w:type="dxa"/>
          </w:tcPr>
          <w:p w:rsidR="00612151" w:rsidRDefault="00612151" w:rsidP="001221C0">
            <w:pPr>
              <w:pStyle w:val="TableParagraph"/>
              <w:ind w:left="400" w:right="77" w:hanging="291"/>
            </w:pPr>
            <w:r>
              <w:t>Количестводетей</w:t>
            </w:r>
          </w:p>
        </w:tc>
        <w:tc>
          <w:tcPr>
            <w:tcW w:w="1596" w:type="dxa"/>
          </w:tcPr>
          <w:p w:rsidR="00612151" w:rsidRDefault="00612151" w:rsidP="001221C0">
            <w:pPr>
              <w:pStyle w:val="TableParagraph"/>
              <w:ind w:left="437" w:right="83" w:hanging="327"/>
            </w:pPr>
            <w:r>
              <w:t>Выход порций(грамм)</w:t>
            </w:r>
          </w:p>
        </w:tc>
      </w:tr>
      <w:tr w:rsidR="00612151" w:rsidTr="001221C0">
        <w:trPr>
          <w:trHeight w:val="253"/>
        </w:trPr>
        <w:tc>
          <w:tcPr>
            <w:tcW w:w="1406" w:type="dxa"/>
            <w:vMerge w:val="restart"/>
          </w:tcPr>
          <w:p w:rsidR="00612151" w:rsidRDefault="00612151">
            <w:pPr>
              <w:pStyle w:val="TableParagraph"/>
            </w:pPr>
          </w:p>
        </w:tc>
        <w:tc>
          <w:tcPr>
            <w:tcW w:w="2323" w:type="dxa"/>
          </w:tcPr>
          <w:p w:rsidR="00612151" w:rsidRDefault="00612151" w:rsidP="001221C0">
            <w:pPr>
              <w:pStyle w:val="TableParagraph"/>
              <w:spacing w:line="234" w:lineRule="exact"/>
              <w:ind w:left="108"/>
            </w:pPr>
            <w:r>
              <w:t>Завтрак:</w:t>
            </w: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1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3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1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4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1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3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4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  <w:tr w:rsidR="00612151" w:rsidTr="001221C0">
        <w:trPr>
          <w:trHeight w:val="251"/>
        </w:trPr>
        <w:tc>
          <w:tcPr>
            <w:tcW w:w="1406" w:type="dxa"/>
            <w:vMerge/>
            <w:tcBorders>
              <w:top w:val="nil"/>
            </w:tcBorders>
          </w:tcPr>
          <w:p w:rsidR="00612151" w:rsidRPr="001221C0" w:rsidRDefault="00612151">
            <w:pPr>
              <w:rPr>
                <w:sz w:val="2"/>
                <w:szCs w:val="2"/>
              </w:rPr>
            </w:pPr>
          </w:p>
        </w:tc>
        <w:tc>
          <w:tcPr>
            <w:tcW w:w="2323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317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</w:tcPr>
          <w:p w:rsidR="00612151" w:rsidRPr="001221C0" w:rsidRDefault="00612151">
            <w:pPr>
              <w:pStyle w:val="TableParagraph"/>
              <w:rPr>
                <w:sz w:val="18"/>
              </w:rPr>
            </w:pPr>
          </w:p>
        </w:tc>
      </w:tr>
    </w:tbl>
    <w:p w:rsidR="00612151" w:rsidRDefault="00612151">
      <w:pPr>
        <w:pStyle w:val="BodyText"/>
        <w:spacing w:before="10"/>
        <w:ind w:left="0" w:firstLine="0"/>
        <w:jc w:val="left"/>
        <w:rPr>
          <w:sz w:val="23"/>
        </w:rPr>
      </w:pPr>
    </w:p>
    <w:p w:rsidR="00612151" w:rsidRDefault="00612151">
      <w:pPr>
        <w:pStyle w:val="BodyText"/>
        <w:tabs>
          <w:tab w:val="left" w:pos="4601"/>
        </w:tabs>
        <w:ind w:firstLine="0"/>
        <w:jc w:val="left"/>
      </w:pPr>
      <w:r>
        <w:t xml:space="preserve">Членыкомиссии: </w:t>
      </w:r>
      <w:r>
        <w:rPr>
          <w:u w:val="single"/>
        </w:rPr>
        <w:tab/>
      </w:r>
    </w:p>
    <w:p w:rsidR="00612151" w:rsidRDefault="00612151">
      <w:pPr>
        <w:pStyle w:val="BodyText"/>
        <w:spacing w:before="9"/>
        <w:ind w:left="0" w:firstLine="0"/>
        <w:jc w:val="left"/>
        <w:rPr>
          <w:sz w:val="19"/>
        </w:rPr>
      </w:pPr>
      <w:r>
        <w:rPr>
          <w:noProof/>
          <w:lang w:eastAsia="ru-RU"/>
        </w:rPr>
        <w:pict>
          <v:shape id="Freeform 3" o:spid="_x0000_s1032" style="position:absolute;margin-left:179.95pt;margin-top:13.6pt;width:120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  <w:r>
        <w:rPr>
          <w:noProof/>
          <w:lang w:eastAsia="ru-RU"/>
        </w:rPr>
        <w:pict>
          <v:shape id="Freeform 2" o:spid="_x0000_s1033" style="position:absolute;margin-left:179.95pt;margin-top:27.35pt;width:120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" path="m,l2400,e" filled="f" strokeweight=".48pt">
            <v:path arrowok="t" o:connecttype="custom" o:connectlocs="0,0;1524000,0" o:connectangles="0,0"/>
            <w10:wrap type="topAndBottom" anchorx="page"/>
          </v:shape>
        </w:pict>
      </w:r>
    </w:p>
    <w:p w:rsidR="00612151" w:rsidRDefault="00612151">
      <w:pPr>
        <w:pStyle w:val="BodyText"/>
        <w:spacing w:before="2"/>
        <w:ind w:left="0" w:firstLine="0"/>
        <w:jc w:val="left"/>
        <w:rPr>
          <w:sz w:val="17"/>
        </w:rPr>
      </w:pPr>
    </w:p>
    <w:p w:rsidR="00612151" w:rsidRDefault="00612151">
      <w:pPr>
        <w:pStyle w:val="BodyText"/>
        <w:tabs>
          <w:tab w:val="left" w:pos="9881"/>
        </w:tabs>
        <w:spacing w:line="247" w:lineRule="exact"/>
        <w:ind w:firstLine="0"/>
        <w:jc w:val="left"/>
      </w:pPr>
      <w:r>
        <w:t>Ответственныйзаведениетабеляучетапосещаемостидетей</w:t>
      </w:r>
      <w:r>
        <w:rPr>
          <w:u w:val="single"/>
        </w:rPr>
        <w:tab/>
      </w:r>
    </w:p>
    <w:p w:rsidR="00612151" w:rsidRDefault="00612151">
      <w:pPr>
        <w:tabs>
          <w:tab w:val="left" w:pos="1759"/>
        </w:tabs>
        <w:spacing w:before="2"/>
        <w:ind w:right="458"/>
        <w:jc w:val="right"/>
        <w:rPr>
          <w:sz w:val="16"/>
        </w:rPr>
      </w:pPr>
      <w:r>
        <w:rPr>
          <w:sz w:val="16"/>
        </w:rPr>
        <w:t>Ф.И.О.</w:t>
      </w:r>
      <w:r>
        <w:rPr>
          <w:sz w:val="16"/>
        </w:rPr>
        <w:tab/>
        <w:t>подпись</w:t>
      </w:r>
    </w:p>
    <w:p w:rsidR="00612151" w:rsidRDefault="00612151">
      <w:pPr>
        <w:pStyle w:val="BodyText"/>
        <w:tabs>
          <w:tab w:val="left" w:pos="5670"/>
        </w:tabs>
        <w:spacing w:line="275" w:lineRule="exact"/>
        <w:ind w:firstLine="0"/>
        <w:jc w:val="left"/>
      </w:pPr>
      <w:r>
        <w:t xml:space="preserve">Шеф-повар </w:t>
      </w:r>
      <w:r>
        <w:rPr>
          <w:u w:val="single"/>
        </w:rPr>
        <w:tab/>
      </w:r>
    </w:p>
    <w:p w:rsidR="00612151" w:rsidRDefault="00612151">
      <w:pPr>
        <w:tabs>
          <w:tab w:val="left" w:pos="4382"/>
        </w:tabs>
        <w:spacing w:before="2"/>
        <w:ind w:left="2424"/>
        <w:rPr>
          <w:sz w:val="16"/>
        </w:rPr>
      </w:pPr>
      <w:r>
        <w:rPr>
          <w:sz w:val="16"/>
        </w:rPr>
        <w:t>Ф.И.О.</w:t>
      </w:r>
      <w:r>
        <w:rPr>
          <w:sz w:val="16"/>
        </w:rPr>
        <w:tab/>
        <w:t>подпись</w:t>
      </w:r>
    </w:p>
    <w:sectPr w:rsidR="00612151" w:rsidSect="001631C7">
      <w:headerReference w:type="default" r:id="rId10"/>
      <w:pgSz w:w="11910" w:h="16840"/>
      <w:pgMar w:top="2000" w:right="340" w:bottom="278" w:left="1400" w:header="7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151" w:rsidRDefault="00612151">
      <w:r>
        <w:separator/>
      </w:r>
    </w:p>
  </w:endnote>
  <w:endnote w:type="continuationSeparator" w:id="1">
    <w:p w:rsidR="00612151" w:rsidRDefault="00612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51" w:rsidRDefault="00612151">
    <w:pPr>
      <w:pStyle w:val="Footer"/>
      <w:jc w:val="right"/>
    </w:pPr>
  </w:p>
  <w:p w:rsidR="00612151" w:rsidRDefault="0061215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151" w:rsidRDefault="00612151">
      <w:r>
        <w:separator/>
      </w:r>
    </w:p>
  </w:footnote>
  <w:footnote w:type="continuationSeparator" w:id="1">
    <w:p w:rsidR="00612151" w:rsidRDefault="006121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51" w:rsidRDefault="00612151">
    <w:pPr>
      <w:pStyle w:val="BodyText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151" w:rsidRDefault="00612151">
    <w:pPr>
      <w:pStyle w:val="BodyText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9" type="#_x0000_t202" style="position:absolute;margin-left:317.1pt;margin-top:34.85pt;width:18pt;height:15.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" filled="f" stroked="f">
          <v:textbox inset="0,0,0,0">
            <w:txbxContent>
              <w:p w:rsidR="00612151" w:rsidRDefault="00612151">
                <w:pPr>
                  <w:pStyle w:val="BodyText"/>
                  <w:spacing w:before="10"/>
                  <w:ind w:left="60" w:firstLine="0"/>
                  <w:jc w:val="left"/>
                </w:pPr>
                <w:fldSimple w:instr=" PAGE ">
                  <w:r>
                    <w:rPr>
                      <w:noProof/>
                    </w:rPr>
                    <w:t>15</w:t>
                  </w:r>
                </w:fldSimple>
              </w:p>
            </w:txbxContent>
          </v:textbox>
          <w10:wrap anchorx="page" anchory="page"/>
        </v:shape>
      </w:pict>
    </w:r>
    <w:r>
      <w:rPr>
        <w:noProof/>
        <w:lang w:eastAsia="ru-RU"/>
      </w:rPr>
      <w:pict>
        <v:shape id="Text Box 1" o:spid="_x0000_s2050" type="#_x0000_t202" style="position:absolute;margin-left:377.45pt;margin-top:62.35pt;width:190.75pt;height:39.6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" filled="f" stroked="f">
          <v:textbox inset="0,0,0,0">
            <w:txbxContent>
              <w:p w:rsidR="00612151" w:rsidRDefault="00612151">
                <w:pPr>
                  <w:spacing w:before="11"/>
                  <w:ind w:left="20" w:right="18" w:firstLine="2417"/>
                  <w:jc w:val="right"/>
                </w:pPr>
                <w:r>
                  <w:t>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4903"/>
    <w:multiLevelType w:val="multilevel"/>
    <w:tmpl w:val="D30C186A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215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cs="Times New Roman" w:hint="default"/>
      </w:rPr>
    </w:lvl>
  </w:abstractNum>
  <w:abstractNum w:abstractNumId="1">
    <w:nsid w:val="09965F68"/>
    <w:multiLevelType w:val="hybridMultilevel"/>
    <w:tmpl w:val="E41EDB64"/>
    <w:lvl w:ilvl="0" w:tplc="06C88956">
      <w:numFmt w:val="bullet"/>
      <w:lvlText w:val=""/>
      <w:lvlJc w:val="left"/>
      <w:pPr>
        <w:ind w:left="302" w:hanging="300"/>
      </w:pPr>
      <w:rPr>
        <w:rFonts w:ascii="Symbol" w:eastAsia="Times New Roman" w:hAnsi="Symbol" w:hint="default"/>
        <w:w w:val="99"/>
        <w:sz w:val="20"/>
      </w:rPr>
    </w:lvl>
    <w:lvl w:ilvl="1" w:tplc="2736C128">
      <w:numFmt w:val="bullet"/>
      <w:lvlText w:val="•"/>
      <w:lvlJc w:val="left"/>
      <w:pPr>
        <w:ind w:left="1286" w:hanging="300"/>
      </w:pPr>
      <w:rPr>
        <w:rFonts w:hint="default"/>
      </w:rPr>
    </w:lvl>
    <w:lvl w:ilvl="2" w:tplc="D7E04EFA">
      <w:numFmt w:val="bullet"/>
      <w:lvlText w:val="•"/>
      <w:lvlJc w:val="left"/>
      <w:pPr>
        <w:ind w:left="2273" w:hanging="300"/>
      </w:pPr>
      <w:rPr>
        <w:rFonts w:hint="default"/>
      </w:rPr>
    </w:lvl>
    <w:lvl w:ilvl="3" w:tplc="6450C47A">
      <w:numFmt w:val="bullet"/>
      <w:lvlText w:val="•"/>
      <w:lvlJc w:val="left"/>
      <w:pPr>
        <w:ind w:left="3259" w:hanging="300"/>
      </w:pPr>
      <w:rPr>
        <w:rFonts w:hint="default"/>
      </w:rPr>
    </w:lvl>
    <w:lvl w:ilvl="4" w:tplc="23A6F9DC">
      <w:numFmt w:val="bullet"/>
      <w:lvlText w:val="•"/>
      <w:lvlJc w:val="left"/>
      <w:pPr>
        <w:ind w:left="4246" w:hanging="300"/>
      </w:pPr>
      <w:rPr>
        <w:rFonts w:hint="default"/>
      </w:rPr>
    </w:lvl>
    <w:lvl w:ilvl="5" w:tplc="F0B4EBA4">
      <w:numFmt w:val="bullet"/>
      <w:lvlText w:val="•"/>
      <w:lvlJc w:val="left"/>
      <w:pPr>
        <w:ind w:left="5233" w:hanging="300"/>
      </w:pPr>
      <w:rPr>
        <w:rFonts w:hint="default"/>
      </w:rPr>
    </w:lvl>
    <w:lvl w:ilvl="6" w:tplc="B9964372">
      <w:numFmt w:val="bullet"/>
      <w:lvlText w:val="•"/>
      <w:lvlJc w:val="left"/>
      <w:pPr>
        <w:ind w:left="6219" w:hanging="300"/>
      </w:pPr>
      <w:rPr>
        <w:rFonts w:hint="default"/>
      </w:rPr>
    </w:lvl>
    <w:lvl w:ilvl="7" w:tplc="DB5617CC">
      <w:numFmt w:val="bullet"/>
      <w:lvlText w:val="•"/>
      <w:lvlJc w:val="left"/>
      <w:pPr>
        <w:ind w:left="7206" w:hanging="300"/>
      </w:pPr>
      <w:rPr>
        <w:rFonts w:hint="default"/>
      </w:rPr>
    </w:lvl>
    <w:lvl w:ilvl="8" w:tplc="750A8164">
      <w:numFmt w:val="bullet"/>
      <w:lvlText w:val="•"/>
      <w:lvlJc w:val="left"/>
      <w:pPr>
        <w:ind w:left="8193" w:hanging="300"/>
      </w:pPr>
      <w:rPr>
        <w:rFonts w:hint="default"/>
      </w:rPr>
    </w:lvl>
  </w:abstractNum>
  <w:abstractNum w:abstractNumId="2">
    <w:nsid w:val="14D6182C"/>
    <w:multiLevelType w:val="hybridMultilevel"/>
    <w:tmpl w:val="F21A503A"/>
    <w:lvl w:ilvl="0" w:tplc="79AC4356">
      <w:start w:val="1"/>
      <w:numFmt w:val="decimal"/>
      <w:lvlText w:val="2.1.%1"/>
      <w:lvlJc w:val="left"/>
      <w:pPr>
        <w:ind w:left="19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3">
    <w:nsid w:val="170709F4"/>
    <w:multiLevelType w:val="multilevel"/>
    <w:tmpl w:val="1D0A5B2A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44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3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96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32" w:hanging="1800"/>
      </w:pPr>
      <w:rPr>
        <w:rFonts w:cs="Times New Roman" w:hint="default"/>
      </w:rPr>
    </w:lvl>
  </w:abstractNum>
  <w:abstractNum w:abstractNumId="4">
    <w:nsid w:val="1A5E2BF9"/>
    <w:multiLevelType w:val="multilevel"/>
    <w:tmpl w:val="BE3EC568"/>
    <w:lvl w:ilvl="0">
      <w:start w:val="3"/>
      <w:numFmt w:val="decimal"/>
      <w:lvlText w:val="%1"/>
      <w:lvlJc w:val="left"/>
      <w:pPr>
        <w:ind w:left="302" w:hanging="47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2" w:hanging="47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3" w:hanging="473"/>
      </w:pPr>
      <w:rPr>
        <w:rFonts w:hint="default"/>
      </w:rPr>
    </w:lvl>
    <w:lvl w:ilvl="3">
      <w:numFmt w:val="bullet"/>
      <w:lvlText w:val="•"/>
      <w:lvlJc w:val="left"/>
      <w:pPr>
        <w:ind w:left="3259" w:hanging="473"/>
      </w:pPr>
      <w:rPr>
        <w:rFonts w:hint="default"/>
      </w:rPr>
    </w:lvl>
    <w:lvl w:ilvl="4">
      <w:numFmt w:val="bullet"/>
      <w:lvlText w:val="•"/>
      <w:lvlJc w:val="left"/>
      <w:pPr>
        <w:ind w:left="4246" w:hanging="473"/>
      </w:pPr>
      <w:rPr>
        <w:rFonts w:hint="default"/>
      </w:rPr>
    </w:lvl>
    <w:lvl w:ilvl="5">
      <w:numFmt w:val="bullet"/>
      <w:lvlText w:val="•"/>
      <w:lvlJc w:val="left"/>
      <w:pPr>
        <w:ind w:left="5233" w:hanging="473"/>
      </w:pPr>
      <w:rPr>
        <w:rFonts w:hint="default"/>
      </w:rPr>
    </w:lvl>
    <w:lvl w:ilvl="6">
      <w:numFmt w:val="bullet"/>
      <w:lvlText w:val="•"/>
      <w:lvlJc w:val="left"/>
      <w:pPr>
        <w:ind w:left="6219" w:hanging="473"/>
      </w:pPr>
      <w:rPr>
        <w:rFonts w:hint="default"/>
      </w:rPr>
    </w:lvl>
    <w:lvl w:ilvl="7">
      <w:numFmt w:val="bullet"/>
      <w:lvlText w:val="•"/>
      <w:lvlJc w:val="left"/>
      <w:pPr>
        <w:ind w:left="7206" w:hanging="473"/>
      </w:pPr>
      <w:rPr>
        <w:rFonts w:hint="default"/>
      </w:rPr>
    </w:lvl>
    <w:lvl w:ilvl="8">
      <w:numFmt w:val="bullet"/>
      <w:lvlText w:val="•"/>
      <w:lvlJc w:val="left"/>
      <w:pPr>
        <w:ind w:left="8193" w:hanging="473"/>
      </w:pPr>
      <w:rPr>
        <w:rFonts w:hint="default"/>
      </w:rPr>
    </w:lvl>
  </w:abstractNum>
  <w:abstractNum w:abstractNumId="5">
    <w:nsid w:val="1B05369D"/>
    <w:multiLevelType w:val="multilevel"/>
    <w:tmpl w:val="D30C186A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215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cs="Times New Roman" w:hint="default"/>
      </w:rPr>
    </w:lvl>
  </w:abstractNum>
  <w:abstractNum w:abstractNumId="6">
    <w:nsid w:val="1F0E03A9"/>
    <w:multiLevelType w:val="multilevel"/>
    <w:tmpl w:val="D9842FF0"/>
    <w:lvl w:ilvl="0">
      <w:start w:val="2"/>
      <w:numFmt w:val="decimal"/>
      <w:lvlText w:val="%1"/>
      <w:lvlJc w:val="left"/>
      <w:pPr>
        <w:ind w:left="1610" w:hanging="60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1610" w:hanging="600"/>
      </w:pPr>
      <w:rPr>
        <w:rFonts w:cs="Times New Roman" w:hint="default"/>
      </w:rPr>
    </w:lvl>
    <w:lvl w:ilvl="2">
      <w:start w:val="8"/>
      <w:numFmt w:val="decimal"/>
      <w:lvlText w:val="%1.%2.%3."/>
      <w:lvlJc w:val="left"/>
      <w:pPr>
        <w:ind w:left="161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4183" w:hanging="600"/>
      </w:pPr>
      <w:rPr>
        <w:rFonts w:hint="default"/>
      </w:rPr>
    </w:lvl>
    <w:lvl w:ilvl="4">
      <w:numFmt w:val="bullet"/>
      <w:lvlText w:val="•"/>
      <w:lvlJc w:val="left"/>
      <w:pPr>
        <w:ind w:left="5038" w:hanging="600"/>
      </w:pPr>
      <w:rPr>
        <w:rFonts w:hint="default"/>
      </w:rPr>
    </w:lvl>
    <w:lvl w:ilvl="5">
      <w:numFmt w:val="bullet"/>
      <w:lvlText w:val="•"/>
      <w:lvlJc w:val="left"/>
      <w:pPr>
        <w:ind w:left="5893" w:hanging="600"/>
      </w:pPr>
      <w:rPr>
        <w:rFonts w:hint="default"/>
      </w:rPr>
    </w:lvl>
    <w:lvl w:ilvl="6">
      <w:numFmt w:val="bullet"/>
      <w:lvlText w:val="•"/>
      <w:lvlJc w:val="left"/>
      <w:pPr>
        <w:ind w:left="6747" w:hanging="600"/>
      </w:pPr>
      <w:rPr>
        <w:rFonts w:hint="default"/>
      </w:rPr>
    </w:lvl>
    <w:lvl w:ilvl="7">
      <w:numFmt w:val="bullet"/>
      <w:lvlText w:val="•"/>
      <w:lvlJc w:val="left"/>
      <w:pPr>
        <w:ind w:left="7602" w:hanging="600"/>
      </w:pPr>
      <w:rPr>
        <w:rFonts w:hint="default"/>
      </w:rPr>
    </w:lvl>
    <w:lvl w:ilvl="8">
      <w:numFmt w:val="bullet"/>
      <w:lvlText w:val="•"/>
      <w:lvlJc w:val="left"/>
      <w:pPr>
        <w:ind w:left="8457" w:hanging="600"/>
      </w:pPr>
      <w:rPr>
        <w:rFonts w:hint="default"/>
      </w:rPr>
    </w:lvl>
  </w:abstractNum>
  <w:abstractNum w:abstractNumId="7">
    <w:nsid w:val="29222A65"/>
    <w:multiLevelType w:val="multilevel"/>
    <w:tmpl w:val="1BE6A604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35FD77A9"/>
    <w:multiLevelType w:val="multilevel"/>
    <w:tmpl w:val="B18602D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40" w:hanging="1800"/>
      </w:pPr>
      <w:rPr>
        <w:rFonts w:cs="Times New Roman" w:hint="default"/>
      </w:rPr>
    </w:lvl>
  </w:abstractNum>
  <w:abstractNum w:abstractNumId="9">
    <w:nsid w:val="377123D3"/>
    <w:multiLevelType w:val="multilevel"/>
    <w:tmpl w:val="B18602D8"/>
    <w:lvl w:ilvl="0">
      <w:start w:val="2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8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1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40" w:hanging="1800"/>
      </w:pPr>
      <w:rPr>
        <w:rFonts w:cs="Times New Roman" w:hint="default"/>
      </w:rPr>
    </w:lvl>
  </w:abstractNum>
  <w:abstractNum w:abstractNumId="10">
    <w:nsid w:val="38B70AA7"/>
    <w:multiLevelType w:val="multilevel"/>
    <w:tmpl w:val="811EE246"/>
    <w:lvl w:ilvl="0">
      <w:start w:val="4"/>
      <w:numFmt w:val="decimal"/>
      <w:lvlText w:val="%1"/>
      <w:lvlJc w:val="left"/>
      <w:pPr>
        <w:ind w:left="302" w:hanging="5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2" w:hanging="55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3" w:hanging="550"/>
      </w:pPr>
      <w:rPr>
        <w:rFonts w:hint="default"/>
      </w:rPr>
    </w:lvl>
    <w:lvl w:ilvl="3">
      <w:numFmt w:val="bullet"/>
      <w:lvlText w:val="•"/>
      <w:lvlJc w:val="left"/>
      <w:pPr>
        <w:ind w:left="3259" w:hanging="550"/>
      </w:pPr>
      <w:rPr>
        <w:rFonts w:hint="default"/>
      </w:rPr>
    </w:lvl>
    <w:lvl w:ilvl="4">
      <w:numFmt w:val="bullet"/>
      <w:lvlText w:val="•"/>
      <w:lvlJc w:val="left"/>
      <w:pPr>
        <w:ind w:left="4246" w:hanging="550"/>
      </w:pPr>
      <w:rPr>
        <w:rFonts w:hint="default"/>
      </w:rPr>
    </w:lvl>
    <w:lvl w:ilvl="5">
      <w:numFmt w:val="bullet"/>
      <w:lvlText w:val="•"/>
      <w:lvlJc w:val="left"/>
      <w:pPr>
        <w:ind w:left="5233" w:hanging="550"/>
      </w:pPr>
      <w:rPr>
        <w:rFonts w:hint="default"/>
      </w:rPr>
    </w:lvl>
    <w:lvl w:ilvl="6">
      <w:numFmt w:val="bullet"/>
      <w:lvlText w:val="•"/>
      <w:lvlJc w:val="left"/>
      <w:pPr>
        <w:ind w:left="6219" w:hanging="550"/>
      </w:pPr>
      <w:rPr>
        <w:rFonts w:hint="default"/>
      </w:rPr>
    </w:lvl>
    <w:lvl w:ilvl="7">
      <w:numFmt w:val="bullet"/>
      <w:lvlText w:val="•"/>
      <w:lvlJc w:val="left"/>
      <w:pPr>
        <w:ind w:left="7206" w:hanging="550"/>
      </w:pPr>
      <w:rPr>
        <w:rFonts w:hint="default"/>
      </w:rPr>
    </w:lvl>
    <w:lvl w:ilvl="8">
      <w:numFmt w:val="bullet"/>
      <w:lvlText w:val="•"/>
      <w:lvlJc w:val="left"/>
      <w:pPr>
        <w:ind w:left="8193" w:hanging="550"/>
      </w:pPr>
      <w:rPr>
        <w:rFonts w:hint="default"/>
      </w:rPr>
    </w:lvl>
  </w:abstractNum>
  <w:abstractNum w:abstractNumId="11">
    <w:nsid w:val="4BD03710"/>
    <w:multiLevelType w:val="hybridMultilevel"/>
    <w:tmpl w:val="248093E6"/>
    <w:lvl w:ilvl="0" w:tplc="79AC4356">
      <w:start w:val="1"/>
      <w:numFmt w:val="decimal"/>
      <w:lvlText w:val="2.1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6E0661"/>
    <w:multiLevelType w:val="multilevel"/>
    <w:tmpl w:val="D30C186A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215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cs="Times New Roman" w:hint="default"/>
      </w:rPr>
    </w:lvl>
  </w:abstractNum>
  <w:abstractNum w:abstractNumId="13">
    <w:nsid w:val="53A115E4"/>
    <w:multiLevelType w:val="multilevel"/>
    <w:tmpl w:val="D30C186A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215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cs="Times New Roman" w:hint="default"/>
      </w:rPr>
    </w:lvl>
  </w:abstractNum>
  <w:abstractNum w:abstractNumId="14">
    <w:nsid w:val="577A1EA3"/>
    <w:multiLevelType w:val="multilevel"/>
    <w:tmpl w:val="2D44D1A0"/>
    <w:lvl w:ilvl="0">
      <w:start w:val="2"/>
      <w:numFmt w:val="decimal"/>
      <w:lvlText w:val="%1"/>
      <w:lvlJc w:val="left"/>
      <w:pPr>
        <w:ind w:left="143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8" w:hanging="600"/>
      </w:pPr>
      <w:rPr>
        <w:rFonts w:cs="Times New Roman" w:hint="default"/>
        <w:w w:val="100"/>
      </w:rPr>
    </w:lvl>
    <w:lvl w:ilvl="3">
      <w:start w:val="1"/>
      <w:numFmt w:val="decimal"/>
      <w:lvlText w:val="%1.%2.%3.%4."/>
      <w:lvlJc w:val="left"/>
      <w:pPr>
        <w:ind w:left="600" w:hanging="6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3756" w:hanging="600"/>
      </w:pPr>
      <w:rPr>
        <w:rFonts w:hint="default"/>
      </w:rPr>
    </w:lvl>
    <w:lvl w:ilvl="5">
      <w:numFmt w:val="bullet"/>
      <w:lvlText w:val="•"/>
      <w:lvlJc w:val="left"/>
      <w:pPr>
        <w:ind w:left="4824" w:hanging="600"/>
      </w:pPr>
      <w:rPr>
        <w:rFonts w:hint="default"/>
      </w:rPr>
    </w:lvl>
    <w:lvl w:ilvl="6">
      <w:numFmt w:val="bullet"/>
      <w:lvlText w:val="•"/>
      <w:lvlJc w:val="left"/>
      <w:pPr>
        <w:ind w:left="5893" w:hanging="600"/>
      </w:pPr>
      <w:rPr>
        <w:rFonts w:hint="default"/>
      </w:rPr>
    </w:lvl>
    <w:lvl w:ilvl="7">
      <w:numFmt w:val="bullet"/>
      <w:lvlText w:val="•"/>
      <w:lvlJc w:val="left"/>
      <w:pPr>
        <w:ind w:left="6961" w:hanging="600"/>
      </w:pPr>
      <w:rPr>
        <w:rFonts w:hint="default"/>
      </w:rPr>
    </w:lvl>
    <w:lvl w:ilvl="8">
      <w:numFmt w:val="bullet"/>
      <w:lvlText w:val="•"/>
      <w:lvlJc w:val="left"/>
      <w:pPr>
        <w:ind w:left="8029" w:hanging="600"/>
      </w:pPr>
      <w:rPr>
        <w:rFonts w:hint="default"/>
      </w:rPr>
    </w:lvl>
  </w:abstractNum>
  <w:abstractNum w:abstractNumId="15">
    <w:nsid w:val="667151A3"/>
    <w:multiLevelType w:val="hybridMultilevel"/>
    <w:tmpl w:val="5E625454"/>
    <w:lvl w:ilvl="0" w:tplc="79AC4356">
      <w:start w:val="1"/>
      <w:numFmt w:val="decimal"/>
      <w:lvlText w:val="2.1.%1"/>
      <w:lvlJc w:val="left"/>
      <w:pPr>
        <w:ind w:left="199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16">
    <w:nsid w:val="69F63F70"/>
    <w:multiLevelType w:val="hybridMultilevel"/>
    <w:tmpl w:val="2836F6B2"/>
    <w:lvl w:ilvl="0" w:tplc="CD0E4734">
      <w:start w:val="1"/>
      <w:numFmt w:val="decimal"/>
      <w:lvlText w:val="%1."/>
      <w:lvlJc w:val="left"/>
      <w:pPr>
        <w:ind w:left="4234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9FA0414">
      <w:numFmt w:val="bullet"/>
      <w:lvlText w:val="•"/>
      <w:lvlJc w:val="left"/>
      <w:pPr>
        <w:ind w:left="4832" w:hanging="241"/>
      </w:pPr>
      <w:rPr>
        <w:rFonts w:hint="default"/>
      </w:rPr>
    </w:lvl>
    <w:lvl w:ilvl="2" w:tplc="ABDCB418">
      <w:numFmt w:val="bullet"/>
      <w:lvlText w:val="•"/>
      <w:lvlJc w:val="left"/>
      <w:pPr>
        <w:ind w:left="5425" w:hanging="241"/>
      </w:pPr>
      <w:rPr>
        <w:rFonts w:hint="default"/>
      </w:rPr>
    </w:lvl>
    <w:lvl w:ilvl="3" w:tplc="98988A3E">
      <w:numFmt w:val="bullet"/>
      <w:lvlText w:val="•"/>
      <w:lvlJc w:val="left"/>
      <w:pPr>
        <w:ind w:left="6017" w:hanging="241"/>
      </w:pPr>
      <w:rPr>
        <w:rFonts w:hint="default"/>
      </w:rPr>
    </w:lvl>
    <w:lvl w:ilvl="4" w:tplc="FBB877A2">
      <w:numFmt w:val="bullet"/>
      <w:lvlText w:val="•"/>
      <w:lvlJc w:val="left"/>
      <w:pPr>
        <w:ind w:left="6610" w:hanging="241"/>
      </w:pPr>
      <w:rPr>
        <w:rFonts w:hint="default"/>
      </w:rPr>
    </w:lvl>
    <w:lvl w:ilvl="5" w:tplc="17125180">
      <w:numFmt w:val="bullet"/>
      <w:lvlText w:val="•"/>
      <w:lvlJc w:val="left"/>
      <w:pPr>
        <w:ind w:left="7203" w:hanging="241"/>
      </w:pPr>
      <w:rPr>
        <w:rFonts w:hint="default"/>
      </w:rPr>
    </w:lvl>
    <w:lvl w:ilvl="6" w:tplc="0F98911E">
      <w:numFmt w:val="bullet"/>
      <w:lvlText w:val="•"/>
      <w:lvlJc w:val="left"/>
      <w:pPr>
        <w:ind w:left="7795" w:hanging="241"/>
      </w:pPr>
      <w:rPr>
        <w:rFonts w:hint="default"/>
      </w:rPr>
    </w:lvl>
    <w:lvl w:ilvl="7" w:tplc="C9BA8812">
      <w:numFmt w:val="bullet"/>
      <w:lvlText w:val="•"/>
      <w:lvlJc w:val="left"/>
      <w:pPr>
        <w:ind w:left="8388" w:hanging="241"/>
      </w:pPr>
      <w:rPr>
        <w:rFonts w:hint="default"/>
      </w:rPr>
    </w:lvl>
    <w:lvl w:ilvl="8" w:tplc="A5F2C790">
      <w:numFmt w:val="bullet"/>
      <w:lvlText w:val="•"/>
      <w:lvlJc w:val="left"/>
      <w:pPr>
        <w:ind w:left="8981" w:hanging="241"/>
      </w:pPr>
      <w:rPr>
        <w:rFonts w:hint="default"/>
      </w:rPr>
    </w:lvl>
  </w:abstractNum>
  <w:abstractNum w:abstractNumId="17">
    <w:nsid w:val="72642E5E"/>
    <w:multiLevelType w:val="hybridMultilevel"/>
    <w:tmpl w:val="2836F6B2"/>
    <w:lvl w:ilvl="0" w:tplc="CD0E4734">
      <w:start w:val="1"/>
      <w:numFmt w:val="decimal"/>
      <w:lvlText w:val="%1."/>
      <w:lvlJc w:val="left"/>
      <w:pPr>
        <w:ind w:left="4234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09FA0414">
      <w:numFmt w:val="bullet"/>
      <w:lvlText w:val="•"/>
      <w:lvlJc w:val="left"/>
      <w:pPr>
        <w:ind w:left="4832" w:hanging="241"/>
      </w:pPr>
      <w:rPr>
        <w:rFonts w:hint="default"/>
      </w:rPr>
    </w:lvl>
    <w:lvl w:ilvl="2" w:tplc="ABDCB418">
      <w:numFmt w:val="bullet"/>
      <w:lvlText w:val="•"/>
      <w:lvlJc w:val="left"/>
      <w:pPr>
        <w:ind w:left="5425" w:hanging="241"/>
      </w:pPr>
      <w:rPr>
        <w:rFonts w:hint="default"/>
      </w:rPr>
    </w:lvl>
    <w:lvl w:ilvl="3" w:tplc="98988A3E">
      <w:numFmt w:val="bullet"/>
      <w:lvlText w:val="•"/>
      <w:lvlJc w:val="left"/>
      <w:pPr>
        <w:ind w:left="6017" w:hanging="241"/>
      </w:pPr>
      <w:rPr>
        <w:rFonts w:hint="default"/>
      </w:rPr>
    </w:lvl>
    <w:lvl w:ilvl="4" w:tplc="FBB877A2">
      <w:numFmt w:val="bullet"/>
      <w:lvlText w:val="•"/>
      <w:lvlJc w:val="left"/>
      <w:pPr>
        <w:ind w:left="6610" w:hanging="241"/>
      </w:pPr>
      <w:rPr>
        <w:rFonts w:hint="default"/>
      </w:rPr>
    </w:lvl>
    <w:lvl w:ilvl="5" w:tplc="17125180">
      <w:numFmt w:val="bullet"/>
      <w:lvlText w:val="•"/>
      <w:lvlJc w:val="left"/>
      <w:pPr>
        <w:ind w:left="7203" w:hanging="241"/>
      </w:pPr>
      <w:rPr>
        <w:rFonts w:hint="default"/>
      </w:rPr>
    </w:lvl>
    <w:lvl w:ilvl="6" w:tplc="0F98911E">
      <w:numFmt w:val="bullet"/>
      <w:lvlText w:val="•"/>
      <w:lvlJc w:val="left"/>
      <w:pPr>
        <w:ind w:left="7795" w:hanging="241"/>
      </w:pPr>
      <w:rPr>
        <w:rFonts w:hint="default"/>
      </w:rPr>
    </w:lvl>
    <w:lvl w:ilvl="7" w:tplc="C9BA8812">
      <w:numFmt w:val="bullet"/>
      <w:lvlText w:val="•"/>
      <w:lvlJc w:val="left"/>
      <w:pPr>
        <w:ind w:left="8388" w:hanging="241"/>
      </w:pPr>
      <w:rPr>
        <w:rFonts w:hint="default"/>
      </w:rPr>
    </w:lvl>
    <w:lvl w:ilvl="8" w:tplc="A5F2C790">
      <w:numFmt w:val="bullet"/>
      <w:lvlText w:val="•"/>
      <w:lvlJc w:val="left"/>
      <w:pPr>
        <w:ind w:left="8981" w:hanging="241"/>
      </w:pPr>
      <w:rPr>
        <w:rFonts w:hint="default"/>
      </w:rPr>
    </w:lvl>
  </w:abstractNum>
  <w:abstractNum w:abstractNumId="18">
    <w:nsid w:val="7BCF098C"/>
    <w:multiLevelType w:val="multilevel"/>
    <w:tmpl w:val="D30C186A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215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41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91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8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7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1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355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640" w:hanging="1800"/>
      </w:pPr>
      <w:rPr>
        <w:rFonts w:cs="Times New Roman" w:hint="default"/>
      </w:rPr>
    </w:lvl>
  </w:abstractNum>
  <w:abstractNum w:abstractNumId="19">
    <w:nsid w:val="7CE36DD4"/>
    <w:multiLevelType w:val="multilevel"/>
    <w:tmpl w:val="85FCAB60"/>
    <w:lvl w:ilvl="0">
      <w:start w:val="1"/>
      <w:numFmt w:val="decimal"/>
      <w:lvlText w:val="%1"/>
      <w:lvlJc w:val="left"/>
      <w:pPr>
        <w:ind w:left="302" w:hanging="68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02" w:hanging="684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273" w:hanging="684"/>
      </w:pPr>
      <w:rPr>
        <w:rFonts w:hint="default"/>
      </w:rPr>
    </w:lvl>
    <w:lvl w:ilvl="3">
      <w:numFmt w:val="bullet"/>
      <w:lvlText w:val="•"/>
      <w:lvlJc w:val="left"/>
      <w:pPr>
        <w:ind w:left="3259" w:hanging="684"/>
      </w:pPr>
      <w:rPr>
        <w:rFonts w:hint="default"/>
      </w:rPr>
    </w:lvl>
    <w:lvl w:ilvl="4">
      <w:numFmt w:val="bullet"/>
      <w:lvlText w:val="•"/>
      <w:lvlJc w:val="left"/>
      <w:pPr>
        <w:ind w:left="4246" w:hanging="684"/>
      </w:pPr>
      <w:rPr>
        <w:rFonts w:hint="default"/>
      </w:rPr>
    </w:lvl>
    <w:lvl w:ilvl="5">
      <w:numFmt w:val="bullet"/>
      <w:lvlText w:val="•"/>
      <w:lvlJc w:val="left"/>
      <w:pPr>
        <w:ind w:left="5233" w:hanging="684"/>
      </w:pPr>
      <w:rPr>
        <w:rFonts w:hint="default"/>
      </w:rPr>
    </w:lvl>
    <w:lvl w:ilvl="6">
      <w:numFmt w:val="bullet"/>
      <w:lvlText w:val="•"/>
      <w:lvlJc w:val="left"/>
      <w:pPr>
        <w:ind w:left="6219" w:hanging="684"/>
      </w:pPr>
      <w:rPr>
        <w:rFonts w:hint="default"/>
      </w:rPr>
    </w:lvl>
    <w:lvl w:ilvl="7">
      <w:numFmt w:val="bullet"/>
      <w:lvlText w:val="•"/>
      <w:lvlJc w:val="left"/>
      <w:pPr>
        <w:ind w:left="7206" w:hanging="684"/>
      </w:pPr>
      <w:rPr>
        <w:rFonts w:hint="default"/>
      </w:rPr>
    </w:lvl>
    <w:lvl w:ilvl="8">
      <w:numFmt w:val="bullet"/>
      <w:lvlText w:val="•"/>
      <w:lvlJc w:val="left"/>
      <w:pPr>
        <w:ind w:left="8193" w:hanging="684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14"/>
  </w:num>
  <w:num w:numId="6">
    <w:abstractNumId w:val="19"/>
  </w:num>
  <w:num w:numId="7">
    <w:abstractNumId w:val="17"/>
  </w:num>
  <w:num w:numId="8">
    <w:abstractNumId w:val="16"/>
  </w:num>
  <w:num w:numId="9">
    <w:abstractNumId w:val="8"/>
  </w:num>
  <w:num w:numId="10">
    <w:abstractNumId w:val="9"/>
  </w:num>
  <w:num w:numId="11">
    <w:abstractNumId w:val="12"/>
  </w:num>
  <w:num w:numId="12">
    <w:abstractNumId w:val="18"/>
  </w:num>
  <w:num w:numId="13">
    <w:abstractNumId w:val="13"/>
  </w:num>
  <w:num w:numId="14">
    <w:abstractNumId w:val="0"/>
  </w:num>
  <w:num w:numId="15">
    <w:abstractNumId w:val="5"/>
  </w:num>
  <w:num w:numId="16">
    <w:abstractNumId w:val="11"/>
  </w:num>
  <w:num w:numId="17">
    <w:abstractNumId w:val="15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45B"/>
    <w:rsid w:val="0006781F"/>
    <w:rsid w:val="000867DC"/>
    <w:rsid w:val="00087683"/>
    <w:rsid w:val="001221C0"/>
    <w:rsid w:val="001631C7"/>
    <w:rsid w:val="00227AF3"/>
    <w:rsid w:val="002738CD"/>
    <w:rsid w:val="0033331B"/>
    <w:rsid w:val="00343A88"/>
    <w:rsid w:val="00381DBC"/>
    <w:rsid w:val="003B06D0"/>
    <w:rsid w:val="003B7731"/>
    <w:rsid w:val="003C4BE9"/>
    <w:rsid w:val="003C65E7"/>
    <w:rsid w:val="00445069"/>
    <w:rsid w:val="00483DF8"/>
    <w:rsid w:val="004D3BAF"/>
    <w:rsid w:val="0053725B"/>
    <w:rsid w:val="005841C1"/>
    <w:rsid w:val="005C245B"/>
    <w:rsid w:val="005C388B"/>
    <w:rsid w:val="006117C4"/>
    <w:rsid w:val="00612151"/>
    <w:rsid w:val="006446FA"/>
    <w:rsid w:val="00674EF4"/>
    <w:rsid w:val="006A4EC7"/>
    <w:rsid w:val="006E4CC0"/>
    <w:rsid w:val="0074158A"/>
    <w:rsid w:val="00766B35"/>
    <w:rsid w:val="007864F6"/>
    <w:rsid w:val="00787FD0"/>
    <w:rsid w:val="007A3EAD"/>
    <w:rsid w:val="008027BC"/>
    <w:rsid w:val="0081782B"/>
    <w:rsid w:val="008A505A"/>
    <w:rsid w:val="008B5712"/>
    <w:rsid w:val="008E155D"/>
    <w:rsid w:val="008E6C08"/>
    <w:rsid w:val="008F097E"/>
    <w:rsid w:val="008F238B"/>
    <w:rsid w:val="008F2DAD"/>
    <w:rsid w:val="009053AB"/>
    <w:rsid w:val="00921200"/>
    <w:rsid w:val="00936909"/>
    <w:rsid w:val="00957CCC"/>
    <w:rsid w:val="009D457F"/>
    <w:rsid w:val="00A95098"/>
    <w:rsid w:val="00AA4797"/>
    <w:rsid w:val="00AE0C52"/>
    <w:rsid w:val="00AE154A"/>
    <w:rsid w:val="00B043E7"/>
    <w:rsid w:val="00B065E6"/>
    <w:rsid w:val="00B53C6D"/>
    <w:rsid w:val="00BD23D2"/>
    <w:rsid w:val="00C00D8D"/>
    <w:rsid w:val="00C03AEA"/>
    <w:rsid w:val="00C50151"/>
    <w:rsid w:val="00C937FE"/>
    <w:rsid w:val="00D06A16"/>
    <w:rsid w:val="00D152D9"/>
    <w:rsid w:val="00D232B3"/>
    <w:rsid w:val="00D30764"/>
    <w:rsid w:val="00D624AE"/>
    <w:rsid w:val="00DA3620"/>
    <w:rsid w:val="00DA795F"/>
    <w:rsid w:val="00DB1F89"/>
    <w:rsid w:val="00DB6720"/>
    <w:rsid w:val="00DE5DBD"/>
    <w:rsid w:val="00E01F4B"/>
    <w:rsid w:val="00E1611F"/>
    <w:rsid w:val="00E40F94"/>
    <w:rsid w:val="00E4286D"/>
    <w:rsid w:val="00E73C5D"/>
    <w:rsid w:val="00E83AED"/>
    <w:rsid w:val="00EE0E64"/>
    <w:rsid w:val="00EE6EF4"/>
    <w:rsid w:val="00EF3CF8"/>
    <w:rsid w:val="00F775EC"/>
    <w:rsid w:val="00FA1D3A"/>
    <w:rsid w:val="00FE0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F89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DB1F89"/>
    <w:pPr>
      <w:ind w:left="1430" w:hanging="42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3331B"/>
    <w:rPr>
      <w:rFonts w:ascii="Times New Roman" w:hAnsi="Times New Roman" w:cs="Times New Roman"/>
      <w:b/>
      <w:bCs/>
      <w:sz w:val="24"/>
      <w:szCs w:val="24"/>
      <w:lang w:val="ru-RU"/>
    </w:rPr>
  </w:style>
  <w:style w:type="table" w:customStyle="1" w:styleId="TableNormal1">
    <w:name w:val="Table Normal1"/>
    <w:uiPriority w:val="99"/>
    <w:semiHidden/>
    <w:rsid w:val="00DB1F89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DB1F89"/>
    <w:pPr>
      <w:ind w:left="302" w:firstLine="707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5EA5"/>
    <w:rPr>
      <w:rFonts w:ascii="Times New Roman" w:eastAsia="Times New Roman" w:hAnsi="Times New Roman"/>
      <w:lang w:eastAsia="en-US"/>
    </w:rPr>
  </w:style>
  <w:style w:type="paragraph" w:styleId="ListParagraph">
    <w:name w:val="List Paragraph"/>
    <w:basedOn w:val="Normal"/>
    <w:uiPriority w:val="99"/>
    <w:qFormat/>
    <w:rsid w:val="00DB1F89"/>
    <w:pPr>
      <w:ind w:left="302" w:firstLine="707"/>
      <w:jc w:val="both"/>
    </w:pPr>
  </w:style>
  <w:style w:type="paragraph" w:customStyle="1" w:styleId="TableParagraph">
    <w:name w:val="Table Paragraph"/>
    <w:basedOn w:val="Normal"/>
    <w:uiPriority w:val="99"/>
    <w:rsid w:val="00DB1F89"/>
  </w:style>
  <w:style w:type="paragraph" w:styleId="Header">
    <w:name w:val="header"/>
    <w:basedOn w:val="Normal"/>
    <w:link w:val="HeaderChar"/>
    <w:uiPriority w:val="99"/>
    <w:rsid w:val="005372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3725B"/>
    <w:rPr>
      <w:rFonts w:ascii="Times New Roman" w:hAnsi="Times New Roman" w:cs="Times New Roman"/>
      <w:lang w:val="ru-RU"/>
    </w:rPr>
  </w:style>
  <w:style w:type="paragraph" w:styleId="Footer">
    <w:name w:val="footer"/>
    <w:basedOn w:val="Normal"/>
    <w:link w:val="FooterChar"/>
    <w:uiPriority w:val="99"/>
    <w:rsid w:val="005372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3725B"/>
    <w:rPr>
      <w:rFonts w:ascii="Times New Roman" w:hAnsi="Times New Roman" w:cs="Times New Roman"/>
      <w:lang w:val="ru-RU"/>
    </w:rPr>
  </w:style>
  <w:style w:type="paragraph" w:styleId="BalloonText">
    <w:name w:val="Balloon Text"/>
    <w:basedOn w:val="Normal"/>
    <w:link w:val="BalloonTextChar"/>
    <w:uiPriority w:val="99"/>
    <w:semiHidden/>
    <w:rsid w:val="005372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725B"/>
    <w:rPr>
      <w:rFonts w:ascii="Segoe UI" w:hAnsi="Segoe UI" w:cs="Segoe UI"/>
      <w:sz w:val="18"/>
      <w:szCs w:val="18"/>
      <w:lang w:val="ru-RU"/>
    </w:rPr>
  </w:style>
  <w:style w:type="paragraph" w:styleId="NoSpacing">
    <w:name w:val="No Spacing"/>
    <w:uiPriority w:val="99"/>
    <w:qFormat/>
    <w:rsid w:val="00AE0C52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character" w:styleId="LineNumber">
    <w:name w:val="line number"/>
    <w:basedOn w:val="DefaultParagraphFont"/>
    <w:uiPriority w:val="99"/>
    <w:semiHidden/>
    <w:rsid w:val="001631C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262</TotalTime>
  <Pages>15</Pages>
  <Words>4581</Words>
  <Characters>26114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2024-02-19T13:42:00Z</cp:lastPrinted>
  <dcterms:created xsi:type="dcterms:W3CDTF">2024-02-02T13:28:00Z</dcterms:created>
  <dcterms:modified xsi:type="dcterms:W3CDTF">2024-03-05T09:08:00Z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2019</vt:lpwstr>
  </property>
</Properties>
</file>